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C2" w:rsidRPr="001D10B8" w:rsidRDefault="00760BC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760BC2" w:rsidRPr="001D10B8" w:rsidTr="00D118FF">
        <w:trPr>
          <w:gridAfter w:val="1"/>
          <w:wAfter w:w="9" w:type="dxa"/>
          <w:trHeight w:val="557"/>
          <w:jc w:val="center"/>
        </w:trPr>
        <w:tc>
          <w:tcPr>
            <w:tcW w:w="7990" w:type="dxa"/>
            <w:shd w:val="clear" w:color="auto" w:fill="CEDFF2"/>
            <w:vAlign w:val="center"/>
          </w:tcPr>
          <w:p w:rsidR="00760BC2" w:rsidRPr="00F14240" w:rsidRDefault="00760BC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February 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130207</w:t>
            </w:r>
            <w:r w:rsidRPr="00F14240">
              <w:rPr>
                <w:rFonts w:ascii="Arial" w:hAnsi="Arial" w:cs="Arial"/>
                <w:b/>
                <w:sz w:val="20"/>
                <w:szCs w:val="20"/>
              </w:rPr>
              <w:t>-1</w:t>
            </w:r>
          </w:p>
          <w:p w:rsidR="00760BC2" w:rsidRDefault="00760BC2" w:rsidP="00437EDF">
            <w:pPr>
              <w:pStyle w:val="NormalWeb"/>
              <w:rPr>
                <w:rFonts w:ascii="Arial" w:hAnsi="Arial" w:cs="Arial"/>
                <w:b/>
                <w:sz w:val="20"/>
                <w:szCs w:val="20"/>
              </w:rPr>
            </w:pPr>
            <w:r w:rsidRPr="00F14240">
              <w:rPr>
                <w:rFonts w:ascii="Arial" w:hAnsi="Arial" w:cs="Arial"/>
                <w:b/>
                <w:sz w:val="20"/>
                <w:szCs w:val="20"/>
              </w:rPr>
              <w:t>In this Issue:</w:t>
            </w:r>
          </w:p>
          <w:p w:rsidR="00127786" w:rsidRDefault="00127786" w:rsidP="00127786">
            <w:pPr>
              <w:spacing w:before="100" w:beforeAutospacing="1" w:after="100" w:afterAutospacing="1"/>
            </w:pPr>
            <w:r>
              <w:rPr>
                <w:rFonts w:ascii="Arial" w:hAnsi="Arial" w:cs="Arial"/>
                <w:b/>
                <w:bCs/>
                <w:sz w:val="20"/>
                <w:szCs w:val="20"/>
              </w:rPr>
              <w:t>House Transportation Committee To Hold Hearing On Federal Role In America’s Infrastructure</w:t>
            </w:r>
          </w:p>
          <w:p w:rsidR="00127786" w:rsidRDefault="00127786" w:rsidP="00127786">
            <w:pPr>
              <w:rPr>
                <w:rFonts w:ascii="Arial" w:hAnsi="Arial" w:cs="Arial"/>
                <w:b/>
                <w:bCs/>
                <w:sz w:val="20"/>
                <w:szCs w:val="20"/>
              </w:rPr>
            </w:pPr>
            <w:r w:rsidRPr="00127786">
              <w:rPr>
                <w:rFonts w:ascii="Arial" w:hAnsi="Arial" w:cs="Arial"/>
                <w:b/>
                <w:bCs/>
                <w:sz w:val="20"/>
                <w:szCs w:val="20"/>
              </w:rPr>
              <w:t>Blue Line Maintenance This Weekend</w:t>
            </w:r>
          </w:p>
          <w:p w:rsidR="00127786" w:rsidRPr="00127786" w:rsidRDefault="00127786" w:rsidP="00127786">
            <w:pPr>
              <w:rPr>
                <w:rFonts w:ascii="Arial" w:hAnsi="Arial" w:cs="Arial"/>
                <w:b/>
                <w:bCs/>
                <w:sz w:val="20"/>
                <w:szCs w:val="20"/>
              </w:rPr>
            </w:pPr>
          </w:p>
          <w:p w:rsidR="00127786" w:rsidRPr="00127786" w:rsidRDefault="00127786" w:rsidP="00127786">
            <w:pPr>
              <w:rPr>
                <w:rFonts w:ascii="Arial" w:hAnsi="Arial" w:cs="Arial"/>
                <w:b/>
                <w:sz w:val="20"/>
                <w:szCs w:val="20"/>
              </w:rPr>
            </w:pPr>
            <w:r w:rsidRPr="00127786">
              <w:rPr>
                <w:rFonts w:ascii="Arial" w:hAnsi="Arial" w:cs="Arial"/>
                <w:b/>
                <w:sz w:val="20"/>
                <w:szCs w:val="20"/>
              </w:rPr>
              <w:t>Crenshaw Utilities Relocation Contract – PLA/CCP Monthly Report</w:t>
            </w:r>
          </w:p>
          <w:p w:rsidR="00127786" w:rsidRPr="00F14240" w:rsidRDefault="00127786" w:rsidP="00437EDF">
            <w:pPr>
              <w:pStyle w:val="NormalWeb"/>
              <w:rPr>
                <w:rFonts w:ascii="Arial" w:hAnsi="Arial" w:cs="Arial"/>
                <w:b/>
                <w:sz w:val="20"/>
                <w:szCs w:val="20"/>
              </w:rPr>
            </w:pPr>
          </w:p>
        </w:tc>
      </w:tr>
      <w:tr w:rsidR="00760BC2" w:rsidRPr="0061720B" w:rsidTr="00D118FF">
        <w:trPr>
          <w:trHeight w:val="557"/>
          <w:jc w:val="center"/>
        </w:trPr>
        <w:tc>
          <w:tcPr>
            <w:tcW w:w="7999" w:type="dxa"/>
            <w:gridSpan w:val="2"/>
            <w:vAlign w:val="center"/>
          </w:tcPr>
          <w:p w:rsidR="001A6C47" w:rsidRDefault="001A6C47" w:rsidP="001A6C47">
            <w:pPr>
              <w:spacing w:before="100" w:beforeAutospacing="1" w:after="100" w:afterAutospacing="1"/>
              <w:rPr>
                <w:rFonts w:ascii="Arial" w:hAnsi="Arial" w:cs="Arial"/>
                <w:b/>
                <w:bCs/>
                <w:sz w:val="20"/>
                <w:szCs w:val="20"/>
              </w:rPr>
            </w:pPr>
          </w:p>
          <w:p w:rsidR="001A6C47" w:rsidRDefault="001A6C47" w:rsidP="001A6C47">
            <w:pPr>
              <w:spacing w:before="100" w:beforeAutospacing="1" w:after="100" w:afterAutospacing="1"/>
            </w:pPr>
            <w:r>
              <w:rPr>
                <w:rFonts w:ascii="Arial" w:hAnsi="Arial" w:cs="Arial"/>
                <w:b/>
                <w:bCs/>
                <w:sz w:val="20"/>
                <w:szCs w:val="20"/>
              </w:rPr>
              <w:t>House Transportation Committee To Hold Hearing On Federal Role In America’s Infrastructure</w:t>
            </w:r>
          </w:p>
          <w:p w:rsidR="00760BC2" w:rsidRDefault="001A6C47" w:rsidP="001A6C47">
            <w:pPr>
              <w:pStyle w:val="NormalWeb"/>
              <w:rPr>
                <w:rFonts w:ascii="Arial" w:hAnsi="Arial" w:cs="Arial"/>
                <w:sz w:val="20"/>
                <w:szCs w:val="20"/>
              </w:rPr>
            </w:pPr>
            <w:r>
              <w:rPr>
                <w:rFonts w:ascii="Arial" w:hAnsi="Arial" w:cs="Arial"/>
                <w:sz w:val="20"/>
                <w:szCs w:val="20"/>
              </w:rPr>
              <w:t>The Chairman of the House Transportation &amp; Infrastructure Committee Bill Shuster (R-PA) has announced that his committee will hold a hearing on Wednesday, February 13, 2013 entitled, “The Federal Role in America’s Infrastructure.” The list of those testifying at the hearing has yet to be announced. On the same day, Chairman Shuster is slated to deliver remarks at the U.S. Chamber of Commerce’s 2013 Transportation Infrastructure Summit. According to the U.S. Chamber of Commerce, the conference will “explore fundamental issues facing transportation infrastructure including: defining the federal role, identifying challenges to supply chains, and expanding public private partnerships. In an opinion article that appeared on Congressional Quarterly’s website on January 2, 2013, Chairman Shuster made the following observation on the federal role in America’s infrastructure, “Our national transportation system binds us together. As President Dwight D. Eisenhower observed, without the unifying force of transportation, “we would be a mere alliance of many separate parts.” Working together in the 113th Congress, the committee will focus on strengthening America’s national transportation network to make us more efficient, more competitive and more prosperous. This is an important responsibility of government — especially the federal government.” Our federal representatives in Washington, DC will participate in both the congressional hearing and the Chamber’s Transportation Infrastructure Summit.</w:t>
            </w:r>
          </w:p>
          <w:p w:rsidR="001A6C47" w:rsidRPr="00127786" w:rsidRDefault="001A6C47" w:rsidP="001A6C47">
            <w:pPr>
              <w:rPr>
                <w:rFonts w:ascii="Arial" w:hAnsi="Arial" w:cs="Arial"/>
                <w:b/>
                <w:bCs/>
                <w:sz w:val="20"/>
                <w:szCs w:val="20"/>
              </w:rPr>
            </w:pPr>
            <w:r w:rsidRPr="00127786">
              <w:rPr>
                <w:rFonts w:ascii="Arial" w:hAnsi="Arial" w:cs="Arial"/>
                <w:b/>
                <w:bCs/>
                <w:sz w:val="20"/>
                <w:szCs w:val="20"/>
              </w:rPr>
              <w:t>Blue Line Maintenance This Weekend</w:t>
            </w:r>
          </w:p>
          <w:p w:rsidR="001A6C47" w:rsidRPr="00127786" w:rsidRDefault="001A6C47" w:rsidP="001A6C47">
            <w:pPr>
              <w:rPr>
                <w:rFonts w:ascii="Arial" w:hAnsi="Arial" w:cs="Arial"/>
                <w:sz w:val="20"/>
                <w:szCs w:val="20"/>
              </w:rPr>
            </w:pPr>
          </w:p>
          <w:p w:rsidR="001A6C47" w:rsidRDefault="001A6C47" w:rsidP="00127786">
            <w:pPr>
              <w:rPr>
                <w:rFonts w:ascii="Arial" w:hAnsi="Arial" w:cs="Arial"/>
                <w:sz w:val="20"/>
                <w:szCs w:val="20"/>
              </w:rPr>
            </w:pPr>
            <w:r w:rsidRPr="00127786">
              <w:rPr>
                <w:rFonts w:ascii="Arial" w:hAnsi="Arial" w:cs="Arial"/>
                <w:sz w:val="20"/>
                <w:szCs w:val="20"/>
              </w:rPr>
              <w:t xml:space="preserve">Service on the Metro Blue Line will be suspended from </w:t>
            </w:r>
            <w:r w:rsidR="005372E0">
              <w:rPr>
                <w:rFonts w:ascii="Arial" w:hAnsi="Arial" w:cs="Arial"/>
                <w:sz w:val="20"/>
                <w:szCs w:val="20"/>
              </w:rPr>
              <w:t xml:space="preserve">this </w:t>
            </w:r>
            <w:r w:rsidRPr="00127786">
              <w:rPr>
                <w:rFonts w:ascii="Arial" w:hAnsi="Arial" w:cs="Arial"/>
                <w:sz w:val="20"/>
                <w:szCs w:val="20"/>
              </w:rPr>
              <w:t>Friday night until close of service Sunday, February 8</w:t>
            </w:r>
            <w:r w:rsidR="005372E0">
              <w:rPr>
                <w:rFonts w:ascii="Arial" w:hAnsi="Arial" w:cs="Arial"/>
                <w:sz w:val="20"/>
                <w:szCs w:val="20"/>
              </w:rPr>
              <w:t>, 2013 through February 10, 2013</w:t>
            </w:r>
            <w:r w:rsidRPr="00127786">
              <w:rPr>
                <w:rFonts w:ascii="Arial" w:hAnsi="Arial" w:cs="Arial"/>
                <w:sz w:val="20"/>
                <w:szCs w:val="20"/>
              </w:rPr>
              <w:t xml:space="preserve">, to support the semi-annual work by the City of Long Beach to trim the palm trees between the Blue Line tracks, on Long Beach Boulevard, from Willow Street to 3rd Street. The work requires that the overhead power for each track to be turned off, in turn not allowing trains to run. Beginning at 9:00 p.m. Friday, February 8, 2013 and continuing during regular business hours until Close on Saturday, February 9, 2013, the Blue Line will end at </w:t>
            </w:r>
            <w:proofErr w:type="spellStart"/>
            <w:r w:rsidRPr="00127786">
              <w:rPr>
                <w:rFonts w:ascii="Arial" w:hAnsi="Arial" w:cs="Arial"/>
                <w:sz w:val="20"/>
                <w:szCs w:val="20"/>
              </w:rPr>
              <w:t>Wardlow</w:t>
            </w:r>
            <w:proofErr w:type="spellEnd"/>
            <w:r w:rsidRPr="00127786">
              <w:rPr>
                <w:rFonts w:ascii="Arial" w:hAnsi="Arial" w:cs="Arial"/>
                <w:sz w:val="20"/>
                <w:szCs w:val="20"/>
              </w:rPr>
              <w:t xml:space="preserve"> Station.  On Sunday, February 10, 2013 during regular business hours, the Blue Line will end at Willow Station. During this work, Metro shuttle buses will link the affected closed stations. Multiple Metro departments will support the weekend closure. Additionally, the Metro Maintenance of Way and Facilities Maintenance departments have scheduled numerous maintenance activities in the affected area. A track switch will be replaced, preventive maintenance and system improvements will be completed on the overhead power system, station canopies will be pressure washed and platform tiles will be replaced, communication systems </w:t>
            </w:r>
            <w:r w:rsidRPr="00127786">
              <w:rPr>
                <w:rFonts w:ascii="Arial" w:hAnsi="Arial" w:cs="Arial"/>
                <w:sz w:val="20"/>
                <w:szCs w:val="20"/>
              </w:rPr>
              <w:lastRenderedPageBreak/>
              <w:t xml:space="preserve">upgrades will be made and station lighting will be improved.  </w:t>
            </w:r>
          </w:p>
          <w:p w:rsidR="00127786" w:rsidRDefault="00127786" w:rsidP="00127786">
            <w:pPr>
              <w:rPr>
                <w:rFonts w:ascii="Arial" w:hAnsi="Arial" w:cs="Arial"/>
                <w:sz w:val="20"/>
                <w:szCs w:val="20"/>
              </w:rPr>
            </w:pPr>
          </w:p>
          <w:p w:rsidR="001A6C47" w:rsidRPr="00127786" w:rsidRDefault="001A6C47" w:rsidP="001A6C47">
            <w:pPr>
              <w:rPr>
                <w:rFonts w:ascii="Arial" w:hAnsi="Arial" w:cs="Arial"/>
                <w:b/>
                <w:sz w:val="20"/>
                <w:szCs w:val="20"/>
              </w:rPr>
            </w:pPr>
            <w:r w:rsidRPr="00127786">
              <w:rPr>
                <w:rFonts w:ascii="Arial" w:hAnsi="Arial" w:cs="Arial"/>
                <w:b/>
                <w:sz w:val="20"/>
                <w:szCs w:val="20"/>
              </w:rPr>
              <w:t>Crenshaw Utilities Relocation Contract – PLA/CCP Monthly Report</w:t>
            </w:r>
          </w:p>
          <w:p w:rsidR="001A6C47" w:rsidRDefault="001A6C47" w:rsidP="001A6C47">
            <w:pPr>
              <w:rPr>
                <w:rFonts w:ascii="Times New Roman" w:hAnsi="Times New Roman"/>
                <w:color w:val="000080"/>
              </w:rPr>
            </w:pPr>
            <w:r>
              <w:rPr>
                <w:color w:val="000080"/>
              </w:rPr>
              <w:t> </w:t>
            </w:r>
          </w:p>
          <w:p w:rsidR="00127786" w:rsidRPr="00127786" w:rsidRDefault="001A6C47" w:rsidP="001A6C47">
            <w:pPr>
              <w:rPr>
                <w:rFonts w:ascii="Arial" w:hAnsi="Arial" w:cs="Arial"/>
                <w:color w:val="000000"/>
                <w:sz w:val="20"/>
                <w:szCs w:val="20"/>
              </w:rPr>
            </w:pPr>
            <w:r w:rsidRPr="00127786">
              <w:rPr>
                <w:rFonts w:ascii="Arial" w:hAnsi="Arial" w:cs="Arial"/>
                <w:color w:val="000000"/>
                <w:sz w:val="20"/>
                <w:szCs w:val="20"/>
              </w:rPr>
              <w:t xml:space="preserve">Metro Builders, the Prime Contractor on Metro's Crenshaw Advanced Utilities Relocation Contract, has submitted its December 2012 report summarizing its progress towards meeting the </w:t>
            </w:r>
            <w:r w:rsidR="00127786">
              <w:rPr>
                <w:rFonts w:ascii="Arial" w:hAnsi="Arial" w:cs="Arial"/>
                <w:color w:val="000000"/>
                <w:sz w:val="20"/>
                <w:szCs w:val="20"/>
              </w:rPr>
              <w:t xml:space="preserve">Project Labor Agreement (PLA) and </w:t>
            </w:r>
            <w:r w:rsidRPr="00127786">
              <w:rPr>
                <w:rFonts w:ascii="Arial" w:hAnsi="Arial" w:cs="Arial"/>
                <w:color w:val="000000"/>
                <w:sz w:val="20"/>
                <w:szCs w:val="20"/>
              </w:rPr>
              <w:t>Construction Careers Policy (CCP) Targeted Worker goals. While Metro Builders has demonstrated that it is exceeding the 40% National Targeted Worker goal, it is not meeting the 10% Disadvantaged Worker goal. As a result, Metro requested and Metro Builders has submitted a revised Employment Hiring Plan (EHP) detailing how Metro Builders plans to meet all of the Targeted Worker goals. Metro Builders committed to meet all CCP goals in its revised EHP and provided an updated projected worker utilization schedule. Metro has met with the Prime Contractor and will meet again next week to discuss the importance of the CCP goal requirements.</w:t>
            </w:r>
            <w:r w:rsidR="00127786" w:rsidRPr="00127786">
              <w:rPr>
                <w:rFonts w:ascii="Arial" w:hAnsi="Arial" w:cs="Arial"/>
                <w:color w:val="000000"/>
                <w:sz w:val="20"/>
                <w:szCs w:val="20"/>
              </w:rPr>
              <w:t xml:space="preserve"> To access the December 2012 report, please click </w:t>
            </w:r>
            <w:hyperlink r:id="rId5" w:history="1">
              <w:r w:rsidR="00127786" w:rsidRPr="00127786">
                <w:rPr>
                  <w:rStyle w:val="Hyperlink"/>
                  <w:rFonts w:ascii="Arial" w:hAnsi="Arial" w:cs="Arial"/>
                  <w:sz w:val="20"/>
                  <w:szCs w:val="20"/>
                </w:rPr>
                <w:t>here</w:t>
              </w:r>
            </w:hyperlink>
            <w:r w:rsidR="00127786" w:rsidRPr="00127786">
              <w:rPr>
                <w:rFonts w:ascii="Arial" w:hAnsi="Arial" w:cs="Arial"/>
                <w:color w:val="000000"/>
                <w:sz w:val="20"/>
                <w:szCs w:val="20"/>
              </w:rPr>
              <w:t>.</w:t>
            </w:r>
          </w:p>
          <w:p w:rsidR="001A6C47" w:rsidRDefault="001A6C47" w:rsidP="001A6C47">
            <w:pPr>
              <w:rPr>
                <w:color w:val="000000"/>
              </w:rPr>
            </w:pPr>
          </w:p>
          <w:p w:rsidR="001A6C47" w:rsidRDefault="00127786" w:rsidP="001A6C47">
            <w:pPr>
              <w:pStyle w:val="NormalWeb"/>
              <w:rPr>
                <w:rFonts w:ascii="Arial" w:hAnsi="Arial" w:cs="Arial"/>
                <w:sz w:val="20"/>
                <w:szCs w:val="20"/>
              </w:rPr>
            </w:pPr>
            <w:hyperlink r:id="rId6" w:history="1">
              <w:r w:rsidRPr="00B958EE">
                <w:rPr>
                  <w:rStyle w:val="Hyperlink"/>
                  <w:rFonts w:ascii="Arial" w:hAnsi="Arial" w:cs="Arial"/>
                  <w:sz w:val="20"/>
                  <w:szCs w:val="20"/>
                </w:rPr>
                <w:t>http://www.metro.net/about_us/pla/images/target_worker_summary_report.pdf</w:t>
              </w:r>
            </w:hyperlink>
          </w:p>
          <w:p w:rsidR="00127786" w:rsidRDefault="00127786" w:rsidP="001A6C47">
            <w:pPr>
              <w:pStyle w:val="NormalWeb"/>
              <w:rPr>
                <w:rFonts w:ascii="Arial" w:hAnsi="Arial" w:cs="Arial"/>
                <w:sz w:val="20"/>
                <w:szCs w:val="20"/>
              </w:rPr>
            </w:pPr>
          </w:p>
          <w:p w:rsidR="001A6C47" w:rsidRPr="00F14240" w:rsidRDefault="001A6C47" w:rsidP="001A6C47">
            <w:pPr>
              <w:pStyle w:val="NormalWeb"/>
              <w:rPr>
                <w:rFonts w:ascii="Arial" w:hAnsi="Arial" w:cs="Arial"/>
                <w:b/>
                <w:color w:val="FF0000"/>
                <w:sz w:val="20"/>
                <w:szCs w:val="20"/>
              </w:rPr>
            </w:pPr>
          </w:p>
        </w:tc>
      </w:tr>
      <w:tr w:rsidR="00760BC2" w:rsidRPr="00661500" w:rsidTr="00D118FF">
        <w:trPr>
          <w:gridAfter w:val="1"/>
          <w:wAfter w:w="9" w:type="dxa"/>
          <w:trHeight w:val="882"/>
          <w:jc w:val="center"/>
        </w:trPr>
        <w:tc>
          <w:tcPr>
            <w:tcW w:w="7990" w:type="dxa"/>
            <w:vAlign w:val="center"/>
          </w:tcPr>
          <w:p w:rsidR="00760BC2" w:rsidRPr="006D4268" w:rsidRDefault="00D04FE6" w:rsidP="006472BB">
            <w:pPr>
              <w:pStyle w:val="BodyText"/>
              <w:rPr>
                <w:sz w:val="20"/>
                <w:szCs w:val="20"/>
              </w:rPr>
            </w:pPr>
            <w:hyperlink r:id="rId7" w:history="1">
              <w:r w:rsidR="00760BC2" w:rsidRPr="006D4268">
                <w:rPr>
                  <w:rStyle w:val="Hyperlink"/>
                  <w:rFonts w:cs="Arial"/>
                  <w:sz w:val="20"/>
                  <w:szCs w:val="20"/>
                </w:rPr>
                <w:t>Metro.net Home</w:t>
              </w:r>
            </w:hyperlink>
            <w:r w:rsidR="00760BC2" w:rsidRPr="006D4268">
              <w:rPr>
                <w:sz w:val="20"/>
                <w:szCs w:val="20"/>
              </w:rPr>
              <w:t xml:space="preserve"> | </w:t>
            </w:r>
            <w:hyperlink r:id="rId8" w:history="1">
              <w:r w:rsidR="00760BC2" w:rsidRPr="006D4268">
                <w:rPr>
                  <w:rStyle w:val="Hyperlink"/>
                  <w:rFonts w:cs="Arial"/>
                  <w:sz w:val="20"/>
                  <w:szCs w:val="20"/>
                </w:rPr>
                <w:t>Press Room</w:t>
              </w:r>
            </w:hyperlink>
            <w:r w:rsidR="00760BC2" w:rsidRPr="006D4268">
              <w:rPr>
                <w:sz w:val="20"/>
                <w:szCs w:val="20"/>
              </w:rPr>
              <w:t xml:space="preserve"> | </w:t>
            </w:r>
            <w:hyperlink r:id="rId9" w:history="1">
              <w:r w:rsidR="00760BC2" w:rsidRPr="006D4268">
                <w:rPr>
                  <w:rStyle w:val="Hyperlink"/>
                  <w:rFonts w:cs="Arial"/>
                  <w:sz w:val="20"/>
                  <w:szCs w:val="20"/>
                </w:rPr>
                <w:t>Projects &amp; Programs</w:t>
              </w:r>
            </w:hyperlink>
            <w:r w:rsidR="00760BC2" w:rsidRPr="006D4268">
              <w:rPr>
                <w:sz w:val="20"/>
                <w:szCs w:val="20"/>
              </w:rPr>
              <w:t xml:space="preserve"> | </w:t>
            </w:r>
            <w:hyperlink r:id="rId10" w:history="1">
              <w:r w:rsidR="00760BC2" w:rsidRPr="006D4268">
                <w:rPr>
                  <w:rStyle w:val="Hyperlink"/>
                  <w:rFonts w:cs="Arial"/>
                  <w:sz w:val="20"/>
                  <w:szCs w:val="20"/>
                </w:rPr>
                <w:t>Meeting Agendas</w:t>
              </w:r>
            </w:hyperlink>
            <w:r w:rsidR="00760BC2" w:rsidRPr="006D4268">
              <w:rPr>
                <w:sz w:val="20"/>
                <w:szCs w:val="20"/>
              </w:rPr>
              <w:t xml:space="preserve"> | </w:t>
            </w:r>
            <w:hyperlink r:id="rId11" w:history="1">
              <w:r w:rsidR="00760BC2" w:rsidRPr="006D4268">
                <w:rPr>
                  <w:rStyle w:val="Hyperlink"/>
                  <w:rFonts w:cs="Arial"/>
                  <w:sz w:val="20"/>
                  <w:szCs w:val="20"/>
                </w:rPr>
                <w:t>Riding Metro</w:t>
              </w:r>
            </w:hyperlink>
            <w:r w:rsidR="00760BC2" w:rsidRPr="006D4268">
              <w:rPr>
                <w:sz w:val="20"/>
                <w:szCs w:val="20"/>
              </w:rPr>
              <w:t xml:space="preserve"> | </w:t>
            </w:r>
            <w:hyperlink r:id="rId12" w:history="1">
              <w:r w:rsidR="00760BC2" w:rsidRPr="006D4268">
                <w:rPr>
                  <w:rStyle w:val="Hyperlink"/>
                  <w:rFonts w:cs="Arial"/>
                  <w:sz w:val="20"/>
                  <w:szCs w:val="20"/>
                </w:rPr>
                <w:t>Metro Library</w:t>
              </w:r>
            </w:hyperlink>
          </w:p>
          <w:p w:rsidR="00760BC2" w:rsidRPr="006D4268" w:rsidRDefault="00760BC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760BC2" w:rsidRPr="006D4268" w:rsidRDefault="00760BC2" w:rsidP="006472BB">
            <w:pPr>
              <w:pStyle w:val="BodyText"/>
              <w:jc w:val="center"/>
              <w:rPr>
                <w:sz w:val="20"/>
                <w:szCs w:val="20"/>
                <w:lang w:val="es-ES"/>
              </w:rPr>
            </w:pPr>
            <w:r w:rsidRPr="006D4268">
              <w:rPr>
                <w:sz w:val="20"/>
                <w:szCs w:val="20"/>
                <w:lang w:val="es-ES"/>
              </w:rPr>
              <w:t>1 Gateway Plaza</w:t>
            </w:r>
          </w:p>
          <w:p w:rsidR="00760BC2" w:rsidRPr="006D4268" w:rsidRDefault="00760BC2"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760BC2" w:rsidRPr="006D4268" w:rsidRDefault="00760BC2" w:rsidP="0066424F">
            <w:pPr>
              <w:pStyle w:val="BodyText"/>
              <w:jc w:val="center"/>
              <w:rPr>
                <w:sz w:val="20"/>
                <w:szCs w:val="20"/>
              </w:rPr>
            </w:pPr>
            <w:r w:rsidRPr="006D4268">
              <w:rPr>
                <w:sz w:val="20"/>
                <w:szCs w:val="20"/>
              </w:rPr>
              <w:t>Phone: 213-922-6888 Fax: 213-922-7447</w:t>
            </w:r>
          </w:p>
        </w:tc>
      </w:tr>
    </w:tbl>
    <w:p w:rsidR="00760BC2" w:rsidRPr="00661500" w:rsidRDefault="00760BC2">
      <w:pPr>
        <w:rPr>
          <w:rFonts w:ascii="Arial" w:hAnsi="Arial" w:cs="Arial"/>
          <w:sz w:val="20"/>
          <w:szCs w:val="20"/>
        </w:rPr>
      </w:pPr>
    </w:p>
    <w:sectPr w:rsidR="00760BC2"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786"/>
    <w:rsid w:val="00127EC3"/>
    <w:rsid w:val="00155857"/>
    <w:rsid w:val="00156D9E"/>
    <w:rsid w:val="00156E4E"/>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C47"/>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372E0"/>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0BC2"/>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B77"/>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4FE6"/>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1134059909">
      <w:bodyDiv w:val="1"/>
      <w:marLeft w:val="0"/>
      <w:marRight w:val="0"/>
      <w:marTop w:val="0"/>
      <w:marBottom w:val="0"/>
      <w:divBdr>
        <w:top w:val="none" w:sz="0" w:space="0" w:color="auto"/>
        <w:left w:val="none" w:sz="0" w:space="0" w:color="auto"/>
        <w:bottom w:val="none" w:sz="0" w:space="0" w:color="auto"/>
        <w:right w:val="none" w:sz="0" w:space="0" w:color="auto"/>
      </w:divBdr>
    </w:div>
    <w:div w:id="1205370569">
      <w:bodyDiv w:val="1"/>
      <w:marLeft w:val="0"/>
      <w:marRight w:val="0"/>
      <w:marTop w:val="0"/>
      <w:marBottom w:val="0"/>
      <w:divBdr>
        <w:top w:val="none" w:sz="0" w:space="0" w:color="auto"/>
        <w:left w:val="none" w:sz="0" w:space="0" w:color="auto"/>
        <w:bottom w:val="none" w:sz="0" w:space="0" w:color="auto"/>
        <w:right w:val="none" w:sz="0" w:space="0" w:color="auto"/>
      </w:divBdr>
    </w:div>
    <w:div w:id="1437751404">
      <w:bodyDiv w:val="1"/>
      <w:marLeft w:val="0"/>
      <w:marRight w:val="0"/>
      <w:marTop w:val="0"/>
      <w:marBottom w:val="0"/>
      <w:divBdr>
        <w:top w:val="none" w:sz="0" w:space="0" w:color="auto"/>
        <w:left w:val="none" w:sz="0" w:space="0" w:color="auto"/>
        <w:bottom w:val="none" w:sz="0" w:space="0" w:color="auto"/>
        <w:right w:val="none" w:sz="0" w:space="0" w:color="auto"/>
      </w:divBdr>
    </w:div>
    <w:div w:id="1919289593">
      <w:marLeft w:val="0"/>
      <w:marRight w:val="0"/>
      <w:marTop w:val="0"/>
      <w:marBottom w:val="0"/>
      <w:divBdr>
        <w:top w:val="none" w:sz="0" w:space="0" w:color="auto"/>
        <w:left w:val="none" w:sz="0" w:space="0" w:color="auto"/>
        <w:bottom w:val="none" w:sz="0" w:space="0" w:color="auto"/>
        <w:right w:val="none" w:sz="0" w:space="0" w:color="auto"/>
      </w:divBdr>
    </w:div>
    <w:div w:id="1919289594">
      <w:marLeft w:val="0"/>
      <w:marRight w:val="0"/>
      <w:marTop w:val="0"/>
      <w:marBottom w:val="0"/>
      <w:divBdr>
        <w:top w:val="none" w:sz="0" w:space="0" w:color="auto"/>
        <w:left w:val="none" w:sz="0" w:space="0" w:color="auto"/>
        <w:bottom w:val="none" w:sz="0" w:space="0" w:color="auto"/>
        <w:right w:val="none" w:sz="0" w:space="0" w:color="auto"/>
      </w:divBdr>
    </w:div>
    <w:div w:id="1919289595">
      <w:marLeft w:val="0"/>
      <w:marRight w:val="0"/>
      <w:marTop w:val="0"/>
      <w:marBottom w:val="0"/>
      <w:divBdr>
        <w:top w:val="none" w:sz="0" w:space="0" w:color="auto"/>
        <w:left w:val="none" w:sz="0" w:space="0" w:color="auto"/>
        <w:bottom w:val="none" w:sz="0" w:space="0" w:color="auto"/>
        <w:right w:val="none" w:sz="0" w:space="0" w:color="auto"/>
      </w:divBdr>
    </w:div>
    <w:div w:id="1919289596">
      <w:marLeft w:val="0"/>
      <w:marRight w:val="0"/>
      <w:marTop w:val="0"/>
      <w:marBottom w:val="0"/>
      <w:divBdr>
        <w:top w:val="none" w:sz="0" w:space="0" w:color="auto"/>
        <w:left w:val="none" w:sz="0" w:space="0" w:color="auto"/>
        <w:bottom w:val="none" w:sz="0" w:space="0" w:color="auto"/>
        <w:right w:val="none" w:sz="0" w:space="0" w:color="auto"/>
      </w:divBdr>
    </w:div>
    <w:div w:id="1919289600">
      <w:marLeft w:val="0"/>
      <w:marRight w:val="0"/>
      <w:marTop w:val="0"/>
      <w:marBottom w:val="0"/>
      <w:divBdr>
        <w:top w:val="none" w:sz="0" w:space="0" w:color="auto"/>
        <w:left w:val="none" w:sz="0" w:space="0" w:color="auto"/>
        <w:bottom w:val="none" w:sz="0" w:space="0" w:color="auto"/>
        <w:right w:val="none" w:sz="0" w:space="0" w:color="auto"/>
      </w:divBdr>
    </w:div>
    <w:div w:id="1919289602">
      <w:marLeft w:val="0"/>
      <w:marRight w:val="0"/>
      <w:marTop w:val="0"/>
      <w:marBottom w:val="0"/>
      <w:divBdr>
        <w:top w:val="none" w:sz="0" w:space="0" w:color="auto"/>
        <w:left w:val="none" w:sz="0" w:space="0" w:color="auto"/>
        <w:bottom w:val="none" w:sz="0" w:space="0" w:color="auto"/>
        <w:right w:val="none" w:sz="0" w:space="0" w:color="auto"/>
      </w:divBdr>
    </w:div>
    <w:div w:id="1919289604">
      <w:marLeft w:val="0"/>
      <w:marRight w:val="0"/>
      <w:marTop w:val="0"/>
      <w:marBottom w:val="0"/>
      <w:divBdr>
        <w:top w:val="none" w:sz="0" w:space="0" w:color="auto"/>
        <w:left w:val="none" w:sz="0" w:space="0" w:color="auto"/>
        <w:bottom w:val="none" w:sz="0" w:space="0" w:color="auto"/>
        <w:right w:val="none" w:sz="0" w:space="0" w:color="auto"/>
      </w:divBdr>
    </w:div>
    <w:div w:id="1919289605">
      <w:marLeft w:val="0"/>
      <w:marRight w:val="0"/>
      <w:marTop w:val="0"/>
      <w:marBottom w:val="0"/>
      <w:divBdr>
        <w:top w:val="none" w:sz="0" w:space="0" w:color="auto"/>
        <w:left w:val="none" w:sz="0" w:space="0" w:color="auto"/>
        <w:bottom w:val="none" w:sz="0" w:space="0" w:color="auto"/>
        <w:right w:val="none" w:sz="0" w:space="0" w:color="auto"/>
      </w:divBdr>
    </w:div>
    <w:div w:id="1919289606">
      <w:marLeft w:val="0"/>
      <w:marRight w:val="0"/>
      <w:marTop w:val="0"/>
      <w:marBottom w:val="0"/>
      <w:divBdr>
        <w:top w:val="none" w:sz="0" w:space="0" w:color="auto"/>
        <w:left w:val="none" w:sz="0" w:space="0" w:color="auto"/>
        <w:bottom w:val="none" w:sz="0" w:space="0" w:color="auto"/>
        <w:right w:val="none" w:sz="0" w:space="0" w:color="auto"/>
      </w:divBdr>
    </w:div>
    <w:div w:id="1919289608">
      <w:marLeft w:val="960"/>
      <w:marRight w:val="0"/>
      <w:marTop w:val="0"/>
      <w:marBottom w:val="0"/>
      <w:divBdr>
        <w:top w:val="none" w:sz="0" w:space="0" w:color="auto"/>
        <w:left w:val="none" w:sz="0" w:space="0" w:color="auto"/>
        <w:bottom w:val="none" w:sz="0" w:space="0" w:color="auto"/>
        <w:right w:val="none" w:sz="0" w:space="0" w:color="auto"/>
      </w:divBdr>
    </w:div>
    <w:div w:id="1919289609">
      <w:marLeft w:val="0"/>
      <w:marRight w:val="0"/>
      <w:marTop w:val="0"/>
      <w:marBottom w:val="0"/>
      <w:divBdr>
        <w:top w:val="none" w:sz="0" w:space="0" w:color="auto"/>
        <w:left w:val="none" w:sz="0" w:space="0" w:color="auto"/>
        <w:bottom w:val="none" w:sz="0" w:space="0" w:color="auto"/>
        <w:right w:val="none" w:sz="0" w:space="0" w:color="auto"/>
      </w:divBdr>
    </w:div>
    <w:div w:id="1919289610">
      <w:marLeft w:val="0"/>
      <w:marRight w:val="0"/>
      <w:marTop w:val="0"/>
      <w:marBottom w:val="0"/>
      <w:divBdr>
        <w:top w:val="none" w:sz="0" w:space="0" w:color="auto"/>
        <w:left w:val="none" w:sz="0" w:space="0" w:color="auto"/>
        <w:bottom w:val="none" w:sz="0" w:space="0" w:color="auto"/>
        <w:right w:val="none" w:sz="0" w:space="0" w:color="auto"/>
      </w:divBdr>
    </w:div>
    <w:div w:id="1919289611">
      <w:marLeft w:val="0"/>
      <w:marRight w:val="0"/>
      <w:marTop w:val="0"/>
      <w:marBottom w:val="0"/>
      <w:divBdr>
        <w:top w:val="none" w:sz="0" w:space="0" w:color="auto"/>
        <w:left w:val="none" w:sz="0" w:space="0" w:color="auto"/>
        <w:bottom w:val="none" w:sz="0" w:space="0" w:color="auto"/>
        <w:right w:val="none" w:sz="0" w:space="0" w:color="auto"/>
      </w:divBdr>
    </w:div>
    <w:div w:id="1919289612">
      <w:marLeft w:val="0"/>
      <w:marRight w:val="0"/>
      <w:marTop w:val="0"/>
      <w:marBottom w:val="0"/>
      <w:divBdr>
        <w:top w:val="none" w:sz="0" w:space="0" w:color="auto"/>
        <w:left w:val="none" w:sz="0" w:space="0" w:color="auto"/>
        <w:bottom w:val="none" w:sz="0" w:space="0" w:color="auto"/>
        <w:right w:val="none" w:sz="0" w:space="0" w:color="auto"/>
      </w:divBdr>
    </w:div>
    <w:div w:id="1919289614">
      <w:marLeft w:val="0"/>
      <w:marRight w:val="0"/>
      <w:marTop w:val="0"/>
      <w:marBottom w:val="0"/>
      <w:divBdr>
        <w:top w:val="none" w:sz="0" w:space="0" w:color="auto"/>
        <w:left w:val="none" w:sz="0" w:space="0" w:color="auto"/>
        <w:bottom w:val="none" w:sz="0" w:space="0" w:color="auto"/>
        <w:right w:val="none" w:sz="0" w:space="0" w:color="auto"/>
      </w:divBdr>
    </w:div>
    <w:div w:id="1919289615">
      <w:marLeft w:val="0"/>
      <w:marRight w:val="0"/>
      <w:marTop w:val="0"/>
      <w:marBottom w:val="0"/>
      <w:divBdr>
        <w:top w:val="none" w:sz="0" w:space="0" w:color="auto"/>
        <w:left w:val="none" w:sz="0" w:space="0" w:color="auto"/>
        <w:bottom w:val="none" w:sz="0" w:space="0" w:color="auto"/>
        <w:right w:val="none" w:sz="0" w:space="0" w:color="auto"/>
      </w:divBdr>
    </w:div>
    <w:div w:id="1919289616">
      <w:marLeft w:val="0"/>
      <w:marRight w:val="0"/>
      <w:marTop w:val="0"/>
      <w:marBottom w:val="0"/>
      <w:divBdr>
        <w:top w:val="none" w:sz="0" w:space="0" w:color="auto"/>
        <w:left w:val="none" w:sz="0" w:space="0" w:color="auto"/>
        <w:bottom w:val="none" w:sz="0" w:space="0" w:color="auto"/>
        <w:right w:val="none" w:sz="0" w:space="0" w:color="auto"/>
      </w:divBdr>
    </w:div>
    <w:div w:id="1919289617">
      <w:marLeft w:val="0"/>
      <w:marRight w:val="0"/>
      <w:marTop w:val="0"/>
      <w:marBottom w:val="0"/>
      <w:divBdr>
        <w:top w:val="none" w:sz="0" w:space="0" w:color="auto"/>
        <w:left w:val="none" w:sz="0" w:space="0" w:color="auto"/>
        <w:bottom w:val="none" w:sz="0" w:space="0" w:color="auto"/>
        <w:right w:val="none" w:sz="0" w:space="0" w:color="auto"/>
      </w:divBdr>
    </w:div>
    <w:div w:id="1919289618">
      <w:marLeft w:val="0"/>
      <w:marRight w:val="0"/>
      <w:marTop w:val="0"/>
      <w:marBottom w:val="0"/>
      <w:divBdr>
        <w:top w:val="none" w:sz="0" w:space="0" w:color="auto"/>
        <w:left w:val="none" w:sz="0" w:space="0" w:color="auto"/>
        <w:bottom w:val="none" w:sz="0" w:space="0" w:color="auto"/>
        <w:right w:val="none" w:sz="0" w:space="0" w:color="auto"/>
      </w:divBdr>
    </w:div>
    <w:div w:id="1919289619">
      <w:marLeft w:val="0"/>
      <w:marRight w:val="0"/>
      <w:marTop w:val="0"/>
      <w:marBottom w:val="0"/>
      <w:divBdr>
        <w:top w:val="none" w:sz="0" w:space="0" w:color="auto"/>
        <w:left w:val="none" w:sz="0" w:space="0" w:color="auto"/>
        <w:bottom w:val="none" w:sz="0" w:space="0" w:color="auto"/>
        <w:right w:val="none" w:sz="0" w:space="0" w:color="auto"/>
      </w:divBdr>
    </w:div>
    <w:div w:id="1919289620">
      <w:marLeft w:val="0"/>
      <w:marRight w:val="0"/>
      <w:marTop w:val="0"/>
      <w:marBottom w:val="0"/>
      <w:divBdr>
        <w:top w:val="none" w:sz="0" w:space="0" w:color="auto"/>
        <w:left w:val="none" w:sz="0" w:space="0" w:color="auto"/>
        <w:bottom w:val="none" w:sz="0" w:space="0" w:color="auto"/>
        <w:right w:val="none" w:sz="0" w:space="0" w:color="auto"/>
      </w:divBdr>
    </w:div>
    <w:div w:id="1919289621">
      <w:marLeft w:val="0"/>
      <w:marRight w:val="0"/>
      <w:marTop w:val="0"/>
      <w:marBottom w:val="0"/>
      <w:divBdr>
        <w:top w:val="none" w:sz="0" w:space="0" w:color="auto"/>
        <w:left w:val="none" w:sz="0" w:space="0" w:color="auto"/>
        <w:bottom w:val="none" w:sz="0" w:space="0" w:color="auto"/>
        <w:right w:val="none" w:sz="0" w:space="0" w:color="auto"/>
      </w:divBdr>
    </w:div>
    <w:div w:id="1919289622">
      <w:marLeft w:val="0"/>
      <w:marRight w:val="0"/>
      <w:marTop w:val="0"/>
      <w:marBottom w:val="0"/>
      <w:divBdr>
        <w:top w:val="none" w:sz="0" w:space="0" w:color="auto"/>
        <w:left w:val="none" w:sz="0" w:space="0" w:color="auto"/>
        <w:bottom w:val="none" w:sz="0" w:space="0" w:color="auto"/>
        <w:right w:val="none" w:sz="0" w:space="0" w:color="auto"/>
      </w:divBdr>
    </w:div>
    <w:div w:id="1919289623">
      <w:marLeft w:val="0"/>
      <w:marRight w:val="0"/>
      <w:marTop w:val="0"/>
      <w:marBottom w:val="0"/>
      <w:divBdr>
        <w:top w:val="none" w:sz="0" w:space="0" w:color="auto"/>
        <w:left w:val="none" w:sz="0" w:space="0" w:color="auto"/>
        <w:bottom w:val="none" w:sz="0" w:space="0" w:color="auto"/>
        <w:right w:val="none" w:sz="0" w:space="0" w:color="auto"/>
      </w:divBdr>
    </w:div>
    <w:div w:id="1919289625">
      <w:marLeft w:val="0"/>
      <w:marRight w:val="0"/>
      <w:marTop w:val="0"/>
      <w:marBottom w:val="0"/>
      <w:divBdr>
        <w:top w:val="none" w:sz="0" w:space="0" w:color="auto"/>
        <w:left w:val="none" w:sz="0" w:space="0" w:color="auto"/>
        <w:bottom w:val="none" w:sz="0" w:space="0" w:color="auto"/>
        <w:right w:val="none" w:sz="0" w:space="0" w:color="auto"/>
      </w:divBdr>
    </w:div>
    <w:div w:id="1919289626">
      <w:marLeft w:val="0"/>
      <w:marRight w:val="0"/>
      <w:marTop w:val="0"/>
      <w:marBottom w:val="0"/>
      <w:divBdr>
        <w:top w:val="none" w:sz="0" w:space="0" w:color="auto"/>
        <w:left w:val="none" w:sz="0" w:space="0" w:color="auto"/>
        <w:bottom w:val="none" w:sz="0" w:space="0" w:color="auto"/>
        <w:right w:val="none" w:sz="0" w:space="0" w:color="auto"/>
      </w:divBdr>
    </w:div>
    <w:div w:id="1919289627">
      <w:marLeft w:val="0"/>
      <w:marRight w:val="0"/>
      <w:marTop w:val="0"/>
      <w:marBottom w:val="0"/>
      <w:divBdr>
        <w:top w:val="none" w:sz="0" w:space="0" w:color="auto"/>
        <w:left w:val="none" w:sz="0" w:space="0" w:color="auto"/>
        <w:bottom w:val="none" w:sz="0" w:space="0" w:color="auto"/>
        <w:right w:val="none" w:sz="0" w:space="0" w:color="auto"/>
      </w:divBdr>
    </w:div>
    <w:div w:id="1919289628">
      <w:marLeft w:val="0"/>
      <w:marRight w:val="0"/>
      <w:marTop w:val="0"/>
      <w:marBottom w:val="0"/>
      <w:divBdr>
        <w:top w:val="none" w:sz="0" w:space="0" w:color="auto"/>
        <w:left w:val="none" w:sz="0" w:space="0" w:color="auto"/>
        <w:bottom w:val="none" w:sz="0" w:space="0" w:color="auto"/>
        <w:right w:val="none" w:sz="0" w:space="0" w:color="auto"/>
      </w:divBdr>
      <w:divsChild>
        <w:div w:id="1919289721">
          <w:marLeft w:val="0"/>
          <w:marRight w:val="0"/>
          <w:marTop w:val="0"/>
          <w:marBottom w:val="0"/>
          <w:divBdr>
            <w:top w:val="none" w:sz="0" w:space="0" w:color="auto"/>
            <w:left w:val="none" w:sz="0" w:space="0" w:color="auto"/>
            <w:bottom w:val="none" w:sz="0" w:space="0" w:color="auto"/>
            <w:right w:val="none" w:sz="0" w:space="0" w:color="auto"/>
          </w:divBdr>
        </w:div>
        <w:div w:id="1919289737">
          <w:marLeft w:val="0"/>
          <w:marRight w:val="0"/>
          <w:marTop w:val="0"/>
          <w:marBottom w:val="0"/>
          <w:divBdr>
            <w:top w:val="none" w:sz="0" w:space="0" w:color="auto"/>
            <w:left w:val="none" w:sz="0" w:space="0" w:color="auto"/>
            <w:bottom w:val="none" w:sz="0" w:space="0" w:color="auto"/>
            <w:right w:val="none" w:sz="0" w:space="0" w:color="auto"/>
          </w:divBdr>
        </w:div>
      </w:divsChild>
    </w:div>
    <w:div w:id="1919289629">
      <w:marLeft w:val="0"/>
      <w:marRight w:val="0"/>
      <w:marTop w:val="0"/>
      <w:marBottom w:val="0"/>
      <w:divBdr>
        <w:top w:val="none" w:sz="0" w:space="0" w:color="auto"/>
        <w:left w:val="none" w:sz="0" w:space="0" w:color="auto"/>
        <w:bottom w:val="none" w:sz="0" w:space="0" w:color="auto"/>
        <w:right w:val="none" w:sz="0" w:space="0" w:color="auto"/>
      </w:divBdr>
    </w:div>
    <w:div w:id="1919289630">
      <w:marLeft w:val="0"/>
      <w:marRight w:val="0"/>
      <w:marTop w:val="0"/>
      <w:marBottom w:val="0"/>
      <w:divBdr>
        <w:top w:val="none" w:sz="0" w:space="0" w:color="auto"/>
        <w:left w:val="none" w:sz="0" w:space="0" w:color="auto"/>
        <w:bottom w:val="none" w:sz="0" w:space="0" w:color="auto"/>
        <w:right w:val="none" w:sz="0" w:space="0" w:color="auto"/>
      </w:divBdr>
    </w:div>
    <w:div w:id="1919289632">
      <w:marLeft w:val="0"/>
      <w:marRight w:val="0"/>
      <w:marTop w:val="0"/>
      <w:marBottom w:val="0"/>
      <w:divBdr>
        <w:top w:val="none" w:sz="0" w:space="0" w:color="auto"/>
        <w:left w:val="none" w:sz="0" w:space="0" w:color="auto"/>
        <w:bottom w:val="none" w:sz="0" w:space="0" w:color="auto"/>
        <w:right w:val="none" w:sz="0" w:space="0" w:color="auto"/>
      </w:divBdr>
      <w:divsChild>
        <w:div w:id="1919289613">
          <w:marLeft w:val="0"/>
          <w:marRight w:val="0"/>
          <w:marTop w:val="0"/>
          <w:marBottom w:val="0"/>
          <w:divBdr>
            <w:top w:val="none" w:sz="0" w:space="0" w:color="auto"/>
            <w:left w:val="none" w:sz="0" w:space="0" w:color="auto"/>
            <w:bottom w:val="none" w:sz="0" w:space="0" w:color="auto"/>
            <w:right w:val="none" w:sz="0" w:space="0" w:color="auto"/>
          </w:divBdr>
          <w:divsChild>
            <w:div w:id="1919289601">
              <w:marLeft w:val="0"/>
              <w:marRight w:val="0"/>
              <w:marTop w:val="0"/>
              <w:marBottom w:val="0"/>
              <w:divBdr>
                <w:top w:val="none" w:sz="0" w:space="0" w:color="auto"/>
                <w:left w:val="none" w:sz="0" w:space="0" w:color="auto"/>
                <w:bottom w:val="none" w:sz="0" w:space="0" w:color="auto"/>
                <w:right w:val="none" w:sz="0" w:space="0" w:color="auto"/>
              </w:divBdr>
            </w:div>
            <w:div w:id="1919289678">
              <w:marLeft w:val="0"/>
              <w:marRight w:val="0"/>
              <w:marTop w:val="0"/>
              <w:marBottom w:val="0"/>
              <w:divBdr>
                <w:top w:val="none" w:sz="0" w:space="0" w:color="auto"/>
                <w:left w:val="none" w:sz="0" w:space="0" w:color="auto"/>
                <w:bottom w:val="none" w:sz="0" w:space="0" w:color="auto"/>
                <w:right w:val="none" w:sz="0" w:space="0" w:color="auto"/>
              </w:divBdr>
            </w:div>
            <w:div w:id="19192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9633">
      <w:marLeft w:val="0"/>
      <w:marRight w:val="0"/>
      <w:marTop w:val="0"/>
      <w:marBottom w:val="0"/>
      <w:divBdr>
        <w:top w:val="none" w:sz="0" w:space="0" w:color="auto"/>
        <w:left w:val="none" w:sz="0" w:space="0" w:color="auto"/>
        <w:bottom w:val="none" w:sz="0" w:space="0" w:color="auto"/>
        <w:right w:val="none" w:sz="0" w:space="0" w:color="auto"/>
      </w:divBdr>
    </w:div>
    <w:div w:id="1919289634">
      <w:marLeft w:val="0"/>
      <w:marRight w:val="0"/>
      <w:marTop w:val="0"/>
      <w:marBottom w:val="0"/>
      <w:divBdr>
        <w:top w:val="none" w:sz="0" w:space="0" w:color="auto"/>
        <w:left w:val="none" w:sz="0" w:space="0" w:color="auto"/>
        <w:bottom w:val="none" w:sz="0" w:space="0" w:color="auto"/>
        <w:right w:val="none" w:sz="0" w:space="0" w:color="auto"/>
      </w:divBdr>
    </w:div>
    <w:div w:id="1919289635">
      <w:marLeft w:val="0"/>
      <w:marRight w:val="0"/>
      <w:marTop w:val="0"/>
      <w:marBottom w:val="0"/>
      <w:divBdr>
        <w:top w:val="none" w:sz="0" w:space="0" w:color="auto"/>
        <w:left w:val="none" w:sz="0" w:space="0" w:color="auto"/>
        <w:bottom w:val="none" w:sz="0" w:space="0" w:color="auto"/>
        <w:right w:val="none" w:sz="0" w:space="0" w:color="auto"/>
      </w:divBdr>
    </w:div>
    <w:div w:id="1919289636">
      <w:marLeft w:val="0"/>
      <w:marRight w:val="0"/>
      <w:marTop w:val="0"/>
      <w:marBottom w:val="0"/>
      <w:divBdr>
        <w:top w:val="none" w:sz="0" w:space="0" w:color="auto"/>
        <w:left w:val="none" w:sz="0" w:space="0" w:color="auto"/>
        <w:bottom w:val="none" w:sz="0" w:space="0" w:color="auto"/>
        <w:right w:val="none" w:sz="0" w:space="0" w:color="auto"/>
      </w:divBdr>
    </w:div>
    <w:div w:id="1919289637">
      <w:marLeft w:val="0"/>
      <w:marRight w:val="0"/>
      <w:marTop w:val="0"/>
      <w:marBottom w:val="0"/>
      <w:divBdr>
        <w:top w:val="none" w:sz="0" w:space="0" w:color="auto"/>
        <w:left w:val="none" w:sz="0" w:space="0" w:color="auto"/>
        <w:bottom w:val="none" w:sz="0" w:space="0" w:color="auto"/>
        <w:right w:val="none" w:sz="0" w:space="0" w:color="auto"/>
      </w:divBdr>
    </w:div>
    <w:div w:id="1919289638">
      <w:marLeft w:val="0"/>
      <w:marRight w:val="0"/>
      <w:marTop w:val="0"/>
      <w:marBottom w:val="0"/>
      <w:divBdr>
        <w:top w:val="none" w:sz="0" w:space="0" w:color="auto"/>
        <w:left w:val="none" w:sz="0" w:space="0" w:color="auto"/>
        <w:bottom w:val="none" w:sz="0" w:space="0" w:color="auto"/>
        <w:right w:val="none" w:sz="0" w:space="0" w:color="auto"/>
      </w:divBdr>
    </w:div>
    <w:div w:id="1919289639">
      <w:marLeft w:val="0"/>
      <w:marRight w:val="0"/>
      <w:marTop w:val="0"/>
      <w:marBottom w:val="0"/>
      <w:divBdr>
        <w:top w:val="none" w:sz="0" w:space="0" w:color="auto"/>
        <w:left w:val="none" w:sz="0" w:space="0" w:color="auto"/>
        <w:bottom w:val="none" w:sz="0" w:space="0" w:color="auto"/>
        <w:right w:val="none" w:sz="0" w:space="0" w:color="auto"/>
      </w:divBdr>
    </w:div>
    <w:div w:id="1919289640">
      <w:marLeft w:val="0"/>
      <w:marRight w:val="0"/>
      <w:marTop w:val="0"/>
      <w:marBottom w:val="0"/>
      <w:divBdr>
        <w:top w:val="none" w:sz="0" w:space="0" w:color="auto"/>
        <w:left w:val="none" w:sz="0" w:space="0" w:color="auto"/>
        <w:bottom w:val="none" w:sz="0" w:space="0" w:color="auto"/>
        <w:right w:val="none" w:sz="0" w:space="0" w:color="auto"/>
      </w:divBdr>
    </w:div>
    <w:div w:id="1919289643">
      <w:marLeft w:val="0"/>
      <w:marRight w:val="0"/>
      <w:marTop w:val="0"/>
      <w:marBottom w:val="0"/>
      <w:divBdr>
        <w:top w:val="none" w:sz="0" w:space="0" w:color="auto"/>
        <w:left w:val="none" w:sz="0" w:space="0" w:color="auto"/>
        <w:bottom w:val="none" w:sz="0" w:space="0" w:color="auto"/>
        <w:right w:val="none" w:sz="0" w:space="0" w:color="auto"/>
      </w:divBdr>
    </w:div>
    <w:div w:id="1919289645">
      <w:marLeft w:val="0"/>
      <w:marRight w:val="0"/>
      <w:marTop w:val="0"/>
      <w:marBottom w:val="0"/>
      <w:divBdr>
        <w:top w:val="none" w:sz="0" w:space="0" w:color="auto"/>
        <w:left w:val="none" w:sz="0" w:space="0" w:color="auto"/>
        <w:bottom w:val="none" w:sz="0" w:space="0" w:color="auto"/>
        <w:right w:val="none" w:sz="0" w:space="0" w:color="auto"/>
      </w:divBdr>
    </w:div>
    <w:div w:id="1919289646">
      <w:marLeft w:val="0"/>
      <w:marRight w:val="0"/>
      <w:marTop w:val="0"/>
      <w:marBottom w:val="0"/>
      <w:divBdr>
        <w:top w:val="none" w:sz="0" w:space="0" w:color="auto"/>
        <w:left w:val="none" w:sz="0" w:space="0" w:color="auto"/>
        <w:bottom w:val="none" w:sz="0" w:space="0" w:color="auto"/>
        <w:right w:val="none" w:sz="0" w:space="0" w:color="auto"/>
      </w:divBdr>
    </w:div>
    <w:div w:id="1919289647">
      <w:marLeft w:val="0"/>
      <w:marRight w:val="0"/>
      <w:marTop w:val="0"/>
      <w:marBottom w:val="0"/>
      <w:divBdr>
        <w:top w:val="none" w:sz="0" w:space="0" w:color="auto"/>
        <w:left w:val="none" w:sz="0" w:space="0" w:color="auto"/>
        <w:bottom w:val="none" w:sz="0" w:space="0" w:color="auto"/>
        <w:right w:val="none" w:sz="0" w:space="0" w:color="auto"/>
      </w:divBdr>
    </w:div>
    <w:div w:id="1919289648">
      <w:marLeft w:val="0"/>
      <w:marRight w:val="0"/>
      <w:marTop w:val="0"/>
      <w:marBottom w:val="0"/>
      <w:divBdr>
        <w:top w:val="none" w:sz="0" w:space="0" w:color="auto"/>
        <w:left w:val="none" w:sz="0" w:space="0" w:color="auto"/>
        <w:bottom w:val="none" w:sz="0" w:space="0" w:color="auto"/>
        <w:right w:val="none" w:sz="0" w:space="0" w:color="auto"/>
      </w:divBdr>
    </w:div>
    <w:div w:id="1919289650">
      <w:marLeft w:val="0"/>
      <w:marRight w:val="0"/>
      <w:marTop w:val="0"/>
      <w:marBottom w:val="0"/>
      <w:divBdr>
        <w:top w:val="none" w:sz="0" w:space="0" w:color="auto"/>
        <w:left w:val="none" w:sz="0" w:space="0" w:color="auto"/>
        <w:bottom w:val="none" w:sz="0" w:space="0" w:color="auto"/>
        <w:right w:val="none" w:sz="0" w:space="0" w:color="auto"/>
      </w:divBdr>
    </w:div>
    <w:div w:id="1919289651">
      <w:marLeft w:val="0"/>
      <w:marRight w:val="0"/>
      <w:marTop w:val="0"/>
      <w:marBottom w:val="0"/>
      <w:divBdr>
        <w:top w:val="none" w:sz="0" w:space="0" w:color="auto"/>
        <w:left w:val="none" w:sz="0" w:space="0" w:color="auto"/>
        <w:bottom w:val="none" w:sz="0" w:space="0" w:color="auto"/>
        <w:right w:val="none" w:sz="0" w:space="0" w:color="auto"/>
      </w:divBdr>
    </w:div>
    <w:div w:id="1919289652">
      <w:marLeft w:val="0"/>
      <w:marRight w:val="0"/>
      <w:marTop w:val="0"/>
      <w:marBottom w:val="0"/>
      <w:divBdr>
        <w:top w:val="none" w:sz="0" w:space="0" w:color="auto"/>
        <w:left w:val="none" w:sz="0" w:space="0" w:color="auto"/>
        <w:bottom w:val="none" w:sz="0" w:space="0" w:color="auto"/>
        <w:right w:val="none" w:sz="0" w:space="0" w:color="auto"/>
      </w:divBdr>
    </w:div>
    <w:div w:id="1919289653">
      <w:marLeft w:val="0"/>
      <w:marRight w:val="0"/>
      <w:marTop w:val="0"/>
      <w:marBottom w:val="0"/>
      <w:divBdr>
        <w:top w:val="none" w:sz="0" w:space="0" w:color="auto"/>
        <w:left w:val="none" w:sz="0" w:space="0" w:color="auto"/>
        <w:bottom w:val="none" w:sz="0" w:space="0" w:color="auto"/>
        <w:right w:val="none" w:sz="0" w:space="0" w:color="auto"/>
      </w:divBdr>
    </w:div>
    <w:div w:id="1919289654">
      <w:marLeft w:val="0"/>
      <w:marRight w:val="0"/>
      <w:marTop w:val="0"/>
      <w:marBottom w:val="0"/>
      <w:divBdr>
        <w:top w:val="none" w:sz="0" w:space="0" w:color="auto"/>
        <w:left w:val="none" w:sz="0" w:space="0" w:color="auto"/>
        <w:bottom w:val="none" w:sz="0" w:space="0" w:color="auto"/>
        <w:right w:val="none" w:sz="0" w:space="0" w:color="auto"/>
      </w:divBdr>
    </w:div>
    <w:div w:id="1919289655">
      <w:marLeft w:val="0"/>
      <w:marRight w:val="0"/>
      <w:marTop w:val="0"/>
      <w:marBottom w:val="0"/>
      <w:divBdr>
        <w:top w:val="none" w:sz="0" w:space="0" w:color="auto"/>
        <w:left w:val="none" w:sz="0" w:space="0" w:color="auto"/>
        <w:bottom w:val="none" w:sz="0" w:space="0" w:color="auto"/>
        <w:right w:val="none" w:sz="0" w:space="0" w:color="auto"/>
      </w:divBdr>
    </w:div>
    <w:div w:id="1919289656">
      <w:marLeft w:val="0"/>
      <w:marRight w:val="0"/>
      <w:marTop w:val="0"/>
      <w:marBottom w:val="0"/>
      <w:divBdr>
        <w:top w:val="none" w:sz="0" w:space="0" w:color="auto"/>
        <w:left w:val="none" w:sz="0" w:space="0" w:color="auto"/>
        <w:bottom w:val="none" w:sz="0" w:space="0" w:color="auto"/>
        <w:right w:val="none" w:sz="0" w:space="0" w:color="auto"/>
      </w:divBdr>
    </w:div>
    <w:div w:id="1919289657">
      <w:marLeft w:val="0"/>
      <w:marRight w:val="0"/>
      <w:marTop w:val="0"/>
      <w:marBottom w:val="0"/>
      <w:divBdr>
        <w:top w:val="none" w:sz="0" w:space="0" w:color="auto"/>
        <w:left w:val="none" w:sz="0" w:space="0" w:color="auto"/>
        <w:bottom w:val="none" w:sz="0" w:space="0" w:color="auto"/>
        <w:right w:val="none" w:sz="0" w:space="0" w:color="auto"/>
      </w:divBdr>
    </w:div>
    <w:div w:id="1919289658">
      <w:marLeft w:val="0"/>
      <w:marRight w:val="0"/>
      <w:marTop w:val="0"/>
      <w:marBottom w:val="0"/>
      <w:divBdr>
        <w:top w:val="none" w:sz="0" w:space="0" w:color="auto"/>
        <w:left w:val="none" w:sz="0" w:space="0" w:color="auto"/>
        <w:bottom w:val="none" w:sz="0" w:space="0" w:color="auto"/>
        <w:right w:val="none" w:sz="0" w:space="0" w:color="auto"/>
      </w:divBdr>
    </w:div>
    <w:div w:id="1919289659">
      <w:marLeft w:val="0"/>
      <w:marRight w:val="0"/>
      <w:marTop w:val="0"/>
      <w:marBottom w:val="0"/>
      <w:divBdr>
        <w:top w:val="none" w:sz="0" w:space="0" w:color="auto"/>
        <w:left w:val="none" w:sz="0" w:space="0" w:color="auto"/>
        <w:bottom w:val="none" w:sz="0" w:space="0" w:color="auto"/>
        <w:right w:val="none" w:sz="0" w:space="0" w:color="auto"/>
      </w:divBdr>
    </w:div>
    <w:div w:id="1919289660">
      <w:marLeft w:val="0"/>
      <w:marRight w:val="0"/>
      <w:marTop w:val="0"/>
      <w:marBottom w:val="0"/>
      <w:divBdr>
        <w:top w:val="none" w:sz="0" w:space="0" w:color="auto"/>
        <w:left w:val="none" w:sz="0" w:space="0" w:color="auto"/>
        <w:bottom w:val="none" w:sz="0" w:space="0" w:color="auto"/>
        <w:right w:val="none" w:sz="0" w:space="0" w:color="auto"/>
      </w:divBdr>
    </w:div>
    <w:div w:id="1919289661">
      <w:marLeft w:val="0"/>
      <w:marRight w:val="0"/>
      <w:marTop w:val="0"/>
      <w:marBottom w:val="0"/>
      <w:divBdr>
        <w:top w:val="none" w:sz="0" w:space="0" w:color="auto"/>
        <w:left w:val="none" w:sz="0" w:space="0" w:color="auto"/>
        <w:bottom w:val="none" w:sz="0" w:space="0" w:color="auto"/>
        <w:right w:val="none" w:sz="0" w:space="0" w:color="auto"/>
      </w:divBdr>
    </w:div>
    <w:div w:id="1919289662">
      <w:marLeft w:val="0"/>
      <w:marRight w:val="0"/>
      <w:marTop w:val="0"/>
      <w:marBottom w:val="0"/>
      <w:divBdr>
        <w:top w:val="none" w:sz="0" w:space="0" w:color="auto"/>
        <w:left w:val="none" w:sz="0" w:space="0" w:color="auto"/>
        <w:bottom w:val="none" w:sz="0" w:space="0" w:color="auto"/>
        <w:right w:val="none" w:sz="0" w:space="0" w:color="auto"/>
      </w:divBdr>
    </w:div>
    <w:div w:id="1919289663">
      <w:marLeft w:val="0"/>
      <w:marRight w:val="0"/>
      <w:marTop w:val="0"/>
      <w:marBottom w:val="0"/>
      <w:divBdr>
        <w:top w:val="none" w:sz="0" w:space="0" w:color="auto"/>
        <w:left w:val="none" w:sz="0" w:space="0" w:color="auto"/>
        <w:bottom w:val="none" w:sz="0" w:space="0" w:color="auto"/>
        <w:right w:val="none" w:sz="0" w:space="0" w:color="auto"/>
      </w:divBdr>
    </w:div>
    <w:div w:id="1919289665">
      <w:marLeft w:val="0"/>
      <w:marRight w:val="0"/>
      <w:marTop w:val="0"/>
      <w:marBottom w:val="0"/>
      <w:divBdr>
        <w:top w:val="none" w:sz="0" w:space="0" w:color="auto"/>
        <w:left w:val="none" w:sz="0" w:space="0" w:color="auto"/>
        <w:bottom w:val="none" w:sz="0" w:space="0" w:color="auto"/>
        <w:right w:val="none" w:sz="0" w:space="0" w:color="auto"/>
      </w:divBdr>
    </w:div>
    <w:div w:id="1919289666">
      <w:marLeft w:val="0"/>
      <w:marRight w:val="0"/>
      <w:marTop w:val="0"/>
      <w:marBottom w:val="0"/>
      <w:divBdr>
        <w:top w:val="none" w:sz="0" w:space="0" w:color="auto"/>
        <w:left w:val="none" w:sz="0" w:space="0" w:color="auto"/>
        <w:bottom w:val="none" w:sz="0" w:space="0" w:color="auto"/>
        <w:right w:val="none" w:sz="0" w:space="0" w:color="auto"/>
      </w:divBdr>
    </w:div>
    <w:div w:id="1919289667">
      <w:marLeft w:val="0"/>
      <w:marRight w:val="0"/>
      <w:marTop w:val="0"/>
      <w:marBottom w:val="0"/>
      <w:divBdr>
        <w:top w:val="none" w:sz="0" w:space="0" w:color="auto"/>
        <w:left w:val="none" w:sz="0" w:space="0" w:color="auto"/>
        <w:bottom w:val="none" w:sz="0" w:space="0" w:color="auto"/>
        <w:right w:val="none" w:sz="0" w:space="0" w:color="auto"/>
      </w:divBdr>
    </w:div>
    <w:div w:id="1919289668">
      <w:marLeft w:val="0"/>
      <w:marRight w:val="0"/>
      <w:marTop w:val="0"/>
      <w:marBottom w:val="0"/>
      <w:divBdr>
        <w:top w:val="none" w:sz="0" w:space="0" w:color="auto"/>
        <w:left w:val="none" w:sz="0" w:space="0" w:color="auto"/>
        <w:bottom w:val="none" w:sz="0" w:space="0" w:color="auto"/>
        <w:right w:val="none" w:sz="0" w:space="0" w:color="auto"/>
      </w:divBdr>
    </w:div>
    <w:div w:id="1919289669">
      <w:marLeft w:val="0"/>
      <w:marRight w:val="0"/>
      <w:marTop w:val="0"/>
      <w:marBottom w:val="0"/>
      <w:divBdr>
        <w:top w:val="none" w:sz="0" w:space="0" w:color="auto"/>
        <w:left w:val="none" w:sz="0" w:space="0" w:color="auto"/>
        <w:bottom w:val="none" w:sz="0" w:space="0" w:color="auto"/>
        <w:right w:val="none" w:sz="0" w:space="0" w:color="auto"/>
      </w:divBdr>
    </w:div>
    <w:div w:id="1919289670">
      <w:marLeft w:val="0"/>
      <w:marRight w:val="0"/>
      <w:marTop w:val="0"/>
      <w:marBottom w:val="0"/>
      <w:divBdr>
        <w:top w:val="none" w:sz="0" w:space="0" w:color="auto"/>
        <w:left w:val="none" w:sz="0" w:space="0" w:color="auto"/>
        <w:bottom w:val="none" w:sz="0" w:space="0" w:color="auto"/>
        <w:right w:val="none" w:sz="0" w:space="0" w:color="auto"/>
      </w:divBdr>
    </w:div>
    <w:div w:id="1919289671">
      <w:marLeft w:val="0"/>
      <w:marRight w:val="0"/>
      <w:marTop w:val="0"/>
      <w:marBottom w:val="0"/>
      <w:divBdr>
        <w:top w:val="none" w:sz="0" w:space="0" w:color="auto"/>
        <w:left w:val="none" w:sz="0" w:space="0" w:color="auto"/>
        <w:bottom w:val="none" w:sz="0" w:space="0" w:color="auto"/>
        <w:right w:val="none" w:sz="0" w:space="0" w:color="auto"/>
      </w:divBdr>
    </w:div>
    <w:div w:id="1919289672">
      <w:marLeft w:val="0"/>
      <w:marRight w:val="0"/>
      <w:marTop w:val="0"/>
      <w:marBottom w:val="0"/>
      <w:divBdr>
        <w:top w:val="none" w:sz="0" w:space="0" w:color="auto"/>
        <w:left w:val="none" w:sz="0" w:space="0" w:color="auto"/>
        <w:bottom w:val="none" w:sz="0" w:space="0" w:color="auto"/>
        <w:right w:val="none" w:sz="0" w:space="0" w:color="auto"/>
      </w:divBdr>
    </w:div>
    <w:div w:id="1919289673">
      <w:marLeft w:val="0"/>
      <w:marRight w:val="0"/>
      <w:marTop w:val="0"/>
      <w:marBottom w:val="0"/>
      <w:divBdr>
        <w:top w:val="none" w:sz="0" w:space="0" w:color="auto"/>
        <w:left w:val="none" w:sz="0" w:space="0" w:color="auto"/>
        <w:bottom w:val="none" w:sz="0" w:space="0" w:color="auto"/>
        <w:right w:val="none" w:sz="0" w:space="0" w:color="auto"/>
      </w:divBdr>
    </w:div>
    <w:div w:id="1919289674">
      <w:marLeft w:val="0"/>
      <w:marRight w:val="0"/>
      <w:marTop w:val="0"/>
      <w:marBottom w:val="0"/>
      <w:divBdr>
        <w:top w:val="none" w:sz="0" w:space="0" w:color="auto"/>
        <w:left w:val="none" w:sz="0" w:space="0" w:color="auto"/>
        <w:bottom w:val="none" w:sz="0" w:space="0" w:color="auto"/>
        <w:right w:val="none" w:sz="0" w:space="0" w:color="auto"/>
      </w:divBdr>
    </w:div>
    <w:div w:id="1919289675">
      <w:marLeft w:val="0"/>
      <w:marRight w:val="0"/>
      <w:marTop w:val="0"/>
      <w:marBottom w:val="0"/>
      <w:divBdr>
        <w:top w:val="none" w:sz="0" w:space="0" w:color="auto"/>
        <w:left w:val="none" w:sz="0" w:space="0" w:color="auto"/>
        <w:bottom w:val="none" w:sz="0" w:space="0" w:color="auto"/>
        <w:right w:val="none" w:sz="0" w:space="0" w:color="auto"/>
      </w:divBdr>
    </w:div>
    <w:div w:id="1919289676">
      <w:marLeft w:val="0"/>
      <w:marRight w:val="0"/>
      <w:marTop w:val="0"/>
      <w:marBottom w:val="0"/>
      <w:divBdr>
        <w:top w:val="none" w:sz="0" w:space="0" w:color="auto"/>
        <w:left w:val="none" w:sz="0" w:space="0" w:color="auto"/>
        <w:bottom w:val="none" w:sz="0" w:space="0" w:color="auto"/>
        <w:right w:val="none" w:sz="0" w:space="0" w:color="auto"/>
      </w:divBdr>
    </w:div>
    <w:div w:id="1919289679">
      <w:marLeft w:val="0"/>
      <w:marRight w:val="0"/>
      <w:marTop w:val="0"/>
      <w:marBottom w:val="0"/>
      <w:divBdr>
        <w:top w:val="none" w:sz="0" w:space="0" w:color="auto"/>
        <w:left w:val="none" w:sz="0" w:space="0" w:color="auto"/>
        <w:bottom w:val="none" w:sz="0" w:space="0" w:color="auto"/>
        <w:right w:val="none" w:sz="0" w:space="0" w:color="auto"/>
      </w:divBdr>
    </w:div>
    <w:div w:id="1919289680">
      <w:marLeft w:val="0"/>
      <w:marRight w:val="0"/>
      <w:marTop w:val="0"/>
      <w:marBottom w:val="0"/>
      <w:divBdr>
        <w:top w:val="none" w:sz="0" w:space="0" w:color="auto"/>
        <w:left w:val="none" w:sz="0" w:space="0" w:color="auto"/>
        <w:bottom w:val="none" w:sz="0" w:space="0" w:color="auto"/>
        <w:right w:val="none" w:sz="0" w:space="0" w:color="auto"/>
      </w:divBdr>
    </w:div>
    <w:div w:id="1919289681">
      <w:marLeft w:val="0"/>
      <w:marRight w:val="0"/>
      <w:marTop w:val="0"/>
      <w:marBottom w:val="0"/>
      <w:divBdr>
        <w:top w:val="none" w:sz="0" w:space="0" w:color="auto"/>
        <w:left w:val="none" w:sz="0" w:space="0" w:color="auto"/>
        <w:bottom w:val="none" w:sz="0" w:space="0" w:color="auto"/>
        <w:right w:val="none" w:sz="0" w:space="0" w:color="auto"/>
      </w:divBdr>
    </w:div>
    <w:div w:id="1919289682">
      <w:marLeft w:val="0"/>
      <w:marRight w:val="0"/>
      <w:marTop w:val="0"/>
      <w:marBottom w:val="0"/>
      <w:divBdr>
        <w:top w:val="none" w:sz="0" w:space="0" w:color="auto"/>
        <w:left w:val="none" w:sz="0" w:space="0" w:color="auto"/>
        <w:bottom w:val="none" w:sz="0" w:space="0" w:color="auto"/>
        <w:right w:val="none" w:sz="0" w:space="0" w:color="auto"/>
      </w:divBdr>
    </w:div>
    <w:div w:id="1919289683">
      <w:marLeft w:val="0"/>
      <w:marRight w:val="0"/>
      <w:marTop w:val="0"/>
      <w:marBottom w:val="0"/>
      <w:divBdr>
        <w:top w:val="none" w:sz="0" w:space="0" w:color="auto"/>
        <w:left w:val="none" w:sz="0" w:space="0" w:color="auto"/>
        <w:bottom w:val="none" w:sz="0" w:space="0" w:color="auto"/>
        <w:right w:val="none" w:sz="0" w:space="0" w:color="auto"/>
      </w:divBdr>
    </w:div>
    <w:div w:id="1919289684">
      <w:marLeft w:val="0"/>
      <w:marRight w:val="0"/>
      <w:marTop w:val="0"/>
      <w:marBottom w:val="0"/>
      <w:divBdr>
        <w:top w:val="none" w:sz="0" w:space="0" w:color="auto"/>
        <w:left w:val="none" w:sz="0" w:space="0" w:color="auto"/>
        <w:bottom w:val="none" w:sz="0" w:space="0" w:color="auto"/>
        <w:right w:val="none" w:sz="0" w:space="0" w:color="auto"/>
      </w:divBdr>
    </w:div>
    <w:div w:id="1919289685">
      <w:marLeft w:val="0"/>
      <w:marRight w:val="0"/>
      <w:marTop w:val="0"/>
      <w:marBottom w:val="0"/>
      <w:divBdr>
        <w:top w:val="none" w:sz="0" w:space="0" w:color="auto"/>
        <w:left w:val="none" w:sz="0" w:space="0" w:color="auto"/>
        <w:bottom w:val="none" w:sz="0" w:space="0" w:color="auto"/>
        <w:right w:val="none" w:sz="0" w:space="0" w:color="auto"/>
      </w:divBdr>
    </w:div>
    <w:div w:id="1919289686">
      <w:marLeft w:val="0"/>
      <w:marRight w:val="0"/>
      <w:marTop w:val="0"/>
      <w:marBottom w:val="0"/>
      <w:divBdr>
        <w:top w:val="none" w:sz="0" w:space="0" w:color="auto"/>
        <w:left w:val="none" w:sz="0" w:space="0" w:color="auto"/>
        <w:bottom w:val="none" w:sz="0" w:space="0" w:color="auto"/>
        <w:right w:val="none" w:sz="0" w:space="0" w:color="auto"/>
      </w:divBdr>
      <w:divsChild>
        <w:div w:id="1919289631">
          <w:marLeft w:val="0"/>
          <w:marRight w:val="0"/>
          <w:marTop w:val="0"/>
          <w:marBottom w:val="0"/>
          <w:divBdr>
            <w:top w:val="none" w:sz="0" w:space="0" w:color="auto"/>
            <w:left w:val="none" w:sz="0" w:space="0" w:color="auto"/>
            <w:bottom w:val="none" w:sz="0" w:space="0" w:color="auto"/>
            <w:right w:val="none" w:sz="0" w:space="0" w:color="auto"/>
          </w:divBdr>
        </w:div>
      </w:divsChild>
    </w:div>
    <w:div w:id="1919289687">
      <w:marLeft w:val="0"/>
      <w:marRight w:val="0"/>
      <w:marTop w:val="0"/>
      <w:marBottom w:val="0"/>
      <w:divBdr>
        <w:top w:val="none" w:sz="0" w:space="0" w:color="auto"/>
        <w:left w:val="none" w:sz="0" w:space="0" w:color="auto"/>
        <w:bottom w:val="none" w:sz="0" w:space="0" w:color="auto"/>
        <w:right w:val="none" w:sz="0" w:space="0" w:color="auto"/>
      </w:divBdr>
    </w:div>
    <w:div w:id="1919289688">
      <w:marLeft w:val="0"/>
      <w:marRight w:val="0"/>
      <w:marTop w:val="0"/>
      <w:marBottom w:val="0"/>
      <w:divBdr>
        <w:top w:val="none" w:sz="0" w:space="0" w:color="auto"/>
        <w:left w:val="none" w:sz="0" w:space="0" w:color="auto"/>
        <w:bottom w:val="none" w:sz="0" w:space="0" w:color="auto"/>
        <w:right w:val="none" w:sz="0" w:space="0" w:color="auto"/>
      </w:divBdr>
    </w:div>
    <w:div w:id="1919289689">
      <w:marLeft w:val="0"/>
      <w:marRight w:val="0"/>
      <w:marTop w:val="0"/>
      <w:marBottom w:val="0"/>
      <w:divBdr>
        <w:top w:val="none" w:sz="0" w:space="0" w:color="auto"/>
        <w:left w:val="none" w:sz="0" w:space="0" w:color="auto"/>
        <w:bottom w:val="none" w:sz="0" w:space="0" w:color="auto"/>
        <w:right w:val="none" w:sz="0" w:space="0" w:color="auto"/>
      </w:divBdr>
    </w:div>
    <w:div w:id="1919289690">
      <w:marLeft w:val="0"/>
      <w:marRight w:val="0"/>
      <w:marTop w:val="0"/>
      <w:marBottom w:val="0"/>
      <w:divBdr>
        <w:top w:val="none" w:sz="0" w:space="0" w:color="auto"/>
        <w:left w:val="none" w:sz="0" w:space="0" w:color="auto"/>
        <w:bottom w:val="none" w:sz="0" w:space="0" w:color="auto"/>
        <w:right w:val="none" w:sz="0" w:space="0" w:color="auto"/>
      </w:divBdr>
    </w:div>
    <w:div w:id="1919289691">
      <w:marLeft w:val="0"/>
      <w:marRight w:val="0"/>
      <w:marTop w:val="0"/>
      <w:marBottom w:val="0"/>
      <w:divBdr>
        <w:top w:val="none" w:sz="0" w:space="0" w:color="auto"/>
        <w:left w:val="none" w:sz="0" w:space="0" w:color="auto"/>
        <w:bottom w:val="none" w:sz="0" w:space="0" w:color="auto"/>
        <w:right w:val="none" w:sz="0" w:space="0" w:color="auto"/>
      </w:divBdr>
    </w:div>
    <w:div w:id="1919289693">
      <w:marLeft w:val="0"/>
      <w:marRight w:val="0"/>
      <w:marTop w:val="0"/>
      <w:marBottom w:val="0"/>
      <w:divBdr>
        <w:top w:val="none" w:sz="0" w:space="0" w:color="auto"/>
        <w:left w:val="none" w:sz="0" w:space="0" w:color="auto"/>
        <w:bottom w:val="none" w:sz="0" w:space="0" w:color="auto"/>
        <w:right w:val="none" w:sz="0" w:space="0" w:color="auto"/>
      </w:divBdr>
    </w:div>
    <w:div w:id="1919289694">
      <w:marLeft w:val="0"/>
      <w:marRight w:val="0"/>
      <w:marTop w:val="0"/>
      <w:marBottom w:val="0"/>
      <w:divBdr>
        <w:top w:val="none" w:sz="0" w:space="0" w:color="auto"/>
        <w:left w:val="none" w:sz="0" w:space="0" w:color="auto"/>
        <w:bottom w:val="none" w:sz="0" w:space="0" w:color="auto"/>
        <w:right w:val="none" w:sz="0" w:space="0" w:color="auto"/>
      </w:divBdr>
      <w:divsChild>
        <w:div w:id="1919289753">
          <w:marLeft w:val="0"/>
          <w:marRight w:val="0"/>
          <w:marTop w:val="0"/>
          <w:marBottom w:val="0"/>
          <w:divBdr>
            <w:top w:val="none" w:sz="0" w:space="0" w:color="auto"/>
            <w:left w:val="none" w:sz="0" w:space="0" w:color="auto"/>
            <w:bottom w:val="none" w:sz="0" w:space="0" w:color="auto"/>
            <w:right w:val="none" w:sz="0" w:space="0" w:color="auto"/>
          </w:divBdr>
        </w:div>
        <w:div w:id="1919289766">
          <w:marLeft w:val="0"/>
          <w:marRight w:val="0"/>
          <w:marTop w:val="0"/>
          <w:marBottom w:val="0"/>
          <w:divBdr>
            <w:top w:val="none" w:sz="0" w:space="0" w:color="auto"/>
            <w:left w:val="none" w:sz="0" w:space="0" w:color="auto"/>
            <w:bottom w:val="none" w:sz="0" w:space="0" w:color="auto"/>
            <w:right w:val="none" w:sz="0" w:space="0" w:color="auto"/>
          </w:divBdr>
        </w:div>
      </w:divsChild>
    </w:div>
    <w:div w:id="1919289696">
      <w:marLeft w:val="0"/>
      <w:marRight w:val="0"/>
      <w:marTop w:val="0"/>
      <w:marBottom w:val="0"/>
      <w:divBdr>
        <w:top w:val="none" w:sz="0" w:space="0" w:color="auto"/>
        <w:left w:val="none" w:sz="0" w:space="0" w:color="auto"/>
        <w:bottom w:val="none" w:sz="0" w:space="0" w:color="auto"/>
        <w:right w:val="none" w:sz="0" w:space="0" w:color="auto"/>
      </w:divBdr>
    </w:div>
    <w:div w:id="1919289697">
      <w:marLeft w:val="0"/>
      <w:marRight w:val="0"/>
      <w:marTop w:val="0"/>
      <w:marBottom w:val="0"/>
      <w:divBdr>
        <w:top w:val="none" w:sz="0" w:space="0" w:color="auto"/>
        <w:left w:val="none" w:sz="0" w:space="0" w:color="auto"/>
        <w:bottom w:val="none" w:sz="0" w:space="0" w:color="auto"/>
        <w:right w:val="none" w:sz="0" w:space="0" w:color="auto"/>
      </w:divBdr>
    </w:div>
    <w:div w:id="1919289698">
      <w:marLeft w:val="0"/>
      <w:marRight w:val="0"/>
      <w:marTop w:val="0"/>
      <w:marBottom w:val="0"/>
      <w:divBdr>
        <w:top w:val="none" w:sz="0" w:space="0" w:color="auto"/>
        <w:left w:val="none" w:sz="0" w:space="0" w:color="auto"/>
        <w:bottom w:val="none" w:sz="0" w:space="0" w:color="auto"/>
        <w:right w:val="none" w:sz="0" w:space="0" w:color="auto"/>
      </w:divBdr>
    </w:div>
    <w:div w:id="1919289699">
      <w:marLeft w:val="0"/>
      <w:marRight w:val="0"/>
      <w:marTop w:val="0"/>
      <w:marBottom w:val="0"/>
      <w:divBdr>
        <w:top w:val="none" w:sz="0" w:space="0" w:color="auto"/>
        <w:left w:val="none" w:sz="0" w:space="0" w:color="auto"/>
        <w:bottom w:val="none" w:sz="0" w:space="0" w:color="auto"/>
        <w:right w:val="none" w:sz="0" w:space="0" w:color="auto"/>
      </w:divBdr>
    </w:div>
    <w:div w:id="1919289700">
      <w:marLeft w:val="0"/>
      <w:marRight w:val="0"/>
      <w:marTop w:val="0"/>
      <w:marBottom w:val="0"/>
      <w:divBdr>
        <w:top w:val="none" w:sz="0" w:space="0" w:color="auto"/>
        <w:left w:val="none" w:sz="0" w:space="0" w:color="auto"/>
        <w:bottom w:val="none" w:sz="0" w:space="0" w:color="auto"/>
        <w:right w:val="none" w:sz="0" w:space="0" w:color="auto"/>
      </w:divBdr>
    </w:div>
    <w:div w:id="1919289701">
      <w:marLeft w:val="0"/>
      <w:marRight w:val="0"/>
      <w:marTop w:val="0"/>
      <w:marBottom w:val="0"/>
      <w:divBdr>
        <w:top w:val="none" w:sz="0" w:space="0" w:color="auto"/>
        <w:left w:val="none" w:sz="0" w:space="0" w:color="auto"/>
        <w:bottom w:val="none" w:sz="0" w:space="0" w:color="auto"/>
        <w:right w:val="none" w:sz="0" w:space="0" w:color="auto"/>
      </w:divBdr>
    </w:div>
    <w:div w:id="1919289702">
      <w:marLeft w:val="0"/>
      <w:marRight w:val="0"/>
      <w:marTop w:val="0"/>
      <w:marBottom w:val="0"/>
      <w:divBdr>
        <w:top w:val="none" w:sz="0" w:space="0" w:color="auto"/>
        <w:left w:val="none" w:sz="0" w:space="0" w:color="auto"/>
        <w:bottom w:val="none" w:sz="0" w:space="0" w:color="auto"/>
        <w:right w:val="none" w:sz="0" w:space="0" w:color="auto"/>
      </w:divBdr>
    </w:div>
    <w:div w:id="1919289703">
      <w:marLeft w:val="0"/>
      <w:marRight w:val="0"/>
      <w:marTop w:val="0"/>
      <w:marBottom w:val="0"/>
      <w:divBdr>
        <w:top w:val="none" w:sz="0" w:space="0" w:color="auto"/>
        <w:left w:val="none" w:sz="0" w:space="0" w:color="auto"/>
        <w:bottom w:val="none" w:sz="0" w:space="0" w:color="auto"/>
        <w:right w:val="none" w:sz="0" w:space="0" w:color="auto"/>
      </w:divBdr>
    </w:div>
    <w:div w:id="1919289704">
      <w:marLeft w:val="0"/>
      <w:marRight w:val="0"/>
      <w:marTop w:val="0"/>
      <w:marBottom w:val="0"/>
      <w:divBdr>
        <w:top w:val="none" w:sz="0" w:space="0" w:color="auto"/>
        <w:left w:val="none" w:sz="0" w:space="0" w:color="auto"/>
        <w:bottom w:val="none" w:sz="0" w:space="0" w:color="auto"/>
        <w:right w:val="none" w:sz="0" w:space="0" w:color="auto"/>
      </w:divBdr>
    </w:div>
    <w:div w:id="1919289705">
      <w:marLeft w:val="0"/>
      <w:marRight w:val="0"/>
      <w:marTop w:val="0"/>
      <w:marBottom w:val="0"/>
      <w:divBdr>
        <w:top w:val="none" w:sz="0" w:space="0" w:color="auto"/>
        <w:left w:val="none" w:sz="0" w:space="0" w:color="auto"/>
        <w:bottom w:val="none" w:sz="0" w:space="0" w:color="auto"/>
        <w:right w:val="none" w:sz="0" w:space="0" w:color="auto"/>
      </w:divBdr>
    </w:div>
    <w:div w:id="1919289706">
      <w:marLeft w:val="0"/>
      <w:marRight w:val="0"/>
      <w:marTop w:val="0"/>
      <w:marBottom w:val="0"/>
      <w:divBdr>
        <w:top w:val="none" w:sz="0" w:space="0" w:color="auto"/>
        <w:left w:val="none" w:sz="0" w:space="0" w:color="auto"/>
        <w:bottom w:val="none" w:sz="0" w:space="0" w:color="auto"/>
        <w:right w:val="none" w:sz="0" w:space="0" w:color="auto"/>
      </w:divBdr>
    </w:div>
    <w:div w:id="1919289707">
      <w:marLeft w:val="0"/>
      <w:marRight w:val="0"/>
      <w:marTop w:val="0"/>
      <w:marBottom w:val="0"/>
      <w:divBdr>
        <w:top w:val="none" w:sz="0" w:space="0" w:color="auto"/>
        <w:left w:val="none" w:sz="0" w:space="0" w:color="auto"/>
        <w:bottom w:val="none" w:sz="0" w:space="0" w:color="auto"/>
        <w:right w:val="none" w:sz="0" w:space="0" w:color="auto"/>
      </w:divBdr>
    </w:div>
    <w:div w:id="1919289708">
      <w:marLeft w:val="0"/>
      <w:marRight w:val="0"/>
      <w:marTop w:val="0"/>
      <w:marBottom w:val="0"/>
      <w:divBdr>
        <w:top w:val="none" w:sz="0" w:space="0" w:color="auto"/>
        <w:left w:val="none" w:sz="0" w:space="0" w:color="auto"/>
        <w:bottom w:val="none" w:sz="0" w:space="0" w:color="auto"/>
        <w:right w:val="none" w:sz="0" w:space="0" w:color="auto"/>
      </w:divBdr>
    </w:div>
    <w:div w:id="1919289709">
      <w:marLeft w:val="0"/>
      <w:marRight w:val="0"/>
      <w:marTop w:val="0"/>
      <w:marBottom w:val="0"/>
      <w:divBdr>
        <w:top w:val="none" w:sz="0" w:space="0" w:color="auto"/>
        <w:left w:val="none" w:sz="0" w:space="0" w:color="auto"/>
        <w:bottom w:val="none" w:sz="0" w:space="0" w:color="auto"/>
        <w:right w:val="none" w:sz="0" w:space="0" w:color="auto"/>
      </w:divBdr>
    </w:div>
    <w:div w:id="1919289710">
      <w:marLeft w:val="0"/>
      <w:marRight w:val="0"/>
      <w:marTop w:val="0"/>
      <w:marBottom w:val="0"/>
      <w:divBdr>
        <w:top w:val="none" w:sz="0" w:space="0" w:color="auto"/>
        <w:left w:val="none" w:sz="0" w:space="0" w:color="auto"/>
        <w:bottom w:val="none" w:sz="0" w:space="0" w:color="auto"/>
        <w:right w:val="none" w:sz="0" w:space="0" w:color="auto"/>
      </w:divBdr>
    </w:div>
    <w:div w:id="1919289711">
      <w:marLeft w:val="0"/>
      <w:marRight w:val="0"/>
      <w:marTop w:val="0"/>
      <w:marBottom w:val="0"/>
      <w:divBdr>
        <w:top w:val="none" w:sz="0" w:space="0" w:color="auto"/>
        <w:left w:val="none" w:sz="0" w:space="0" w:color="auto"/>
        <w:bottom w:val="none" w:sz="0" w:space="0" w:color="auto"/>
        <w:right w:val="none" w:sz="0" w:space="0" w:color="auto"/>
      </w:divBdr>
    </w:div>
    <w:div w:id="1919289713">
      <w:marLeft w:val="0"/>
      <w:marRight w:val="0"/>
      <w:marTop w:val="0"/>
      <w:marBottom w:val="0"/>
      <w:divBdr>
        <w:top w:val="none" w:sz="0" w:space="0" w:color="auto"/>
        <w:left w:val="none" w:sz="0" w:space="0" w:color="auto"/>
        <w:bottom w:val="none" w:sz="0" w:space="0" w:color="auto"/>
        <w:right w:val="none" w:sz="0" w:space="0" w:color="auto"/>
      </w:divBdr>
    </w:div>
    <w:div w:id="1919289714">
      <w:marLeft w:val="0"/>
      <w:marRight w:val="0"/>
      <w:marTop w:val="0"/>
      <w:marBottom w:val="0"/>
      <w:divBdr>
        <w:top w:val="none" w:sz="0" w:space="0" w:color="auto"/>
        <w:left w:val="none" w:sz="0" w:space="0" w:color="auto"/>
        <w:bottom w:val="none" w:sz="0" w:space="0" w:color="auto"/>
        <w:right w:val="none" w:sz="0" w:space="0" w:color="auto"/>
      </w:divBdr>
    </w:div>
    <w:div w:id="1919289715">
      <w:marLeft w:val="0"/>
      <w:marRight w:val="0"/>
      <w:marTop w:val="0"/>
      <w:marBottom w:val="0"/>
      <w:divBdr>
        <w:top w:val="none" w:sz="0" w:space="0" w:color="auto"/>
        <w:left w:val="none" w:sz="0" w:space="0" w:color="auto"/>
        <w:bottom w:val="none" w:sz="0" w:space="0" w:color="auto"/>
        <w:right w:val="none" w:sz="0" w:space="0" w:color="auto"/>
      </w:divBdr>
    </w:div>
    <w:div w:id="1919289716">
      <w:marLeft w:val="0"/>
      <w:marRight w:val="0"/>
      <w:marTop w:val="0"/>
      <w:marBottom w:val="0"/>
      <w:divBdr>
        <w:top w:val="none" w:sz="0" w:space="0" w:color="auto"/>
        <w:left w:val="none" w:sz="0" w:space="0" w:color="auto"/>
        <w:bottom w:val="none" w:sz="0" w:space="0" w:color="auto"/>
        <w:right w:val="none" w:sz="0" w:space="0" w:color="auto"/>
      </w:divBdr>
    </w:div>
    <w:div w:id="1919289718">
      <w:marLeft w:val="0"/>
      <w:marRight w:val="0"/>
      <w:marTop w:val="0"/>
      <w:marBottom w:val="0"/>
      <w:divBdr>
        <w:top w:val="none" w:sz="0" w:space="0" w:color="auto"/>
        <w:left w:val="none" w:sz="0" w:space="0" w:color="auto"/>
        <w:bottom w:val="none" w:sz="0" w:space="0" w:color="auto"/>
        <w:right w:val="none" w:sz="0" w:space="0" w:color="auto"/>
      </w:divBdr>
    </w:div>
    <w:div w:id="1919289720">
      <w:marLeft w:val="0"/>
      <w:marRight w:val="0"/>
      <w:marTop w:val="0"/>
      <w:marBottom w:val="0"/>
      <w:divBdr>
        <w:top w:val="none" w:sz="0" w:space="0" w:color="auto"/>
        <w:left w:val="none" w:sz="0" w:space="0" w:color="auto"/>
        <w:bottom w:val="none" w:sz="0" w:space="0" w:color="auto"/>
        <w:right w:val="none" w:sz="0" w:space="0" w:color="auto"/>
      </w:divBdr>
    </w:div>
    <w:div w:id="1919289722">
      <w:marLeft w:val="0"/>
      <w:marRight w:val="0"/>
      <w:marTop w:val="0"/>
      <w:marBottom w:val="0"/>
      <w:divBdr>
        <w:top w:val="none" w:sz="0" w:space="0" w:color="auto"/>
        <w:left w:val="none" w:sz="0" w:space="0" w:color="auto"/>
        <w:bottom w:val="none" w:sz="0" w:space="0" w:color="auto"/>
        <w:right w:val="none" w:sz="0" w:space="0" w:color="auto"/>
      </w:divBdr>
    </w:div>
    <w:div w:id="1919289723">
      <w:marLeft w:val="0"/>
      <w:marRight w:val="0"/>
      <w:marTop w:val="0"/>
      <w:marBottom w:val="0"/>
      <w:divBdr>
        <w:top w:val="none" w:sz="0" w:space="0" w:color="auto"/>
        <w:left w:val="none" w:sz="0" w:space="0" w:color="auto"/>
        <w:bottom w:val="none" w:sz="0" w:space="0" w:color="auto"/>
        <w:right w:val="none" w:sz="0" w:space="0" w:color="auto"/>
      </w:divBdr>
    </w:div>
    <w:div w:id="1919289724">
      <w:marLeft w:val="0"/>
      <w:marRight w:val="0"/>
      <w:marTop w:val="0"/>
      <w:marBottom w:val="0"/>
      <w:divBdr>
        <w:top w:val="none" w:sz="0" w:space="0" w:color="auto"/>
        <w:left w:val="none" w:sz="0" w:space="0" w:color="auto"/>
        <w:bottom w:val="none" w:sz="0" w:space="0" w:color="auto"/>
        <w:right w:val="none" w:sz="0" w:space="0" w:color="auto"/>
      </w:divBdr>
    </w:div>
    <w:div w:id="1919289725">
      <w:marLeft w:val="0"/>
      <w:marRight w:val="0"/>
      <w:marTop w:val="0"/>
      <w:marBottom w:val="0"/>
      <w:divBdr>
        <w:top w:val="none" w:sz="0" w:space="0" w:color="auto"/>
        <w:left w:val="none" w:sz="0" w:space="0" w:color="auto"/>
        <w:bottom w:val="none" w:sz="0" w:space="0" w:color="auto"/>
        <w:right w:val="none" w:sz="0" w:space="0" w:color="auto"/>
      </w:divBdr>
    </w:div>
    <w:div w:id="1919289726">
      <w:marLeft w:val="0"/>
      <w:marRight w:val="0"/>
      <w:marTop w:val="0"/>
      <w:marBottom w:val="0"/>
      <w:divBdr>
        <w:top w:val="none" w:sz="0" w:space="0" w:color="auto"/>
        <w:left w:val="none" w:sz="0" w:space="0" w:color="auto"/>
        <w:bottom w:val="none" w:sz="0" w:space="0" w:color="auto"/>
        <w:right w:val="none" w:sz="0" w:space="0" w:color="auto"/>
      </w:divBdr>
    </w:div>
    <w:div w:id="1919289727">
      <w:marLeft w:val="0"/>
      <w:marRight w:val="0"/>
      <w:marTop w:val="0"/>
      <w:marBottom w:val="0"/>
      <w:divBdr>
        <w:top w:val="none" w:sz="0" w:space="0" w:color="auto"/>
        <w:left w:val="none" w:sz="0" w:space="0" w:color="auto"/>
        <w:bottom w:val="none" w:sz="0" w:space="0" w:color="auto"/>
        <w:right w:val="none" w:sz="0" w:space="0" w:color="auto"/>
      </w:divBdr>
    </w:div>
    <w:div w:id="1919289728">
      <w:marLeft w:val="0"/>
      <w:marRight w:val="0"/>
      <w:marTop w:val="0"/>
      <w:marBottom w:val="0"/>
      <w:divBdr>
        <w:top w:val="none" w:sz="0" w:space="0" w:color="auto"/>
        <w:left w:val="none" w:sz="0" w:space="0" w:color="auto"/>
        <w:bottom w:val="none" w:sz="0" w:space="0" w:color="auto"/>
        <w:right w:val="none" w:sz="0" w:space="0" w:color="auto"/>
      </w:divBdr>
    </w:div>
    <w:div w:id="1919289729">
      <w:marLeft w:val="0"/>
      <w:marRight w:val="0"/>
      <w:marTop w:val="0"/>
      <w:marBottom w:val="0"/>
      <w:divBdr>
        <w:top w:val="none" w:sz="0" w:space="0" w:color="auto"/>
        <w:left w:val="none" w:sz="0" w:space="0" w:color="auto"/>
        <w:bottom w:val="none" w:sz="0" w:space="0" w:color="auto"/>
        <w:right w:val="none" w:sz="0" w:space="0" w:color="auto"/>
      </w:divBdr>
    </w:div>
    <w:div w:id="1919289730">
      <w:marLeft w:val="0"/>
      <w:marRight w:val="0"/>
      <w:marTop w:val="0"/>
      <w:marBottom w:val="0"/>
      <w:divBdr>
        <w:top w:val="none" w:sz="0" w:space="0" w:color="auto"/>
        <w:left w:val="none" w:sz="0" w:space="0" w:color="auto"/>
        <w:bottom w:val="none" w:sz="0" w:space="0" w:color="auto"/>
        <w:right w:val="none" w:sz="0" w:space="0" w:color="auto"/>
      </w:divBdr>
    </w:div>
    <w:div w:id="1919289731">
      <w:marLeft w:val="0"/>
      <w:marRight w:val="0"/>
      <w:marTop w:val="0"/>
      <w:marBottom w:val="0"/>
      <w:divBdr>
        <w:top w:val="none" w:sz="0" w:space="0" w:color="auto"/>
        <w:left w:val="none" w:sz="0" w:space="0" w:color="auto"/>
        <w:bottom w:val="none" w:sz="0" w:space="0" w:color="auto"/>
        <w:right w:val="none" w:sz="0" w:space="0" w:color="auto"/>
      </w:divBdr>
    </w:div>
    <w:div w:id="1919289732">
      <w:marLeft w:val="0"/>
      <w:marRight w:val="0"/>
      <w:marTop w:val="0"/>
      <w:marBottom w:val="0"/>
      <w:divBdr>
        <w:top w:val="none" w:sz="0" w:space="0" w:color="auto"/>
        <w:left w:val="none" w:sz="0" w:space="0" w:color="auto"/>
        <w:bottom w:val="none" w:sz="0" w:space="0" w:color="auto"/>
        <w:right w:val="none" w:sz="0" w:space="0" w:color="auto"/>
      </w:divBdr>
    </w:div>
    <w:div w:id="1919289733">
      <w:marLeft w:val="0"/>
      <w:marRight w:val="0"/>
      <w:marTop w:val="0"/>
      <w:marBottom w:val="0"/>
      <w:divBdr>
        <w:top w:val="none" w:sz="0" w:space="0" w:color="auto"/>
        <w:left w:val="none" w:sz="0" w:space="0" w:color="auto"/>
        <w:bottom w:val="none" w:sz="0" w:space="0" w:color="auto"/>
        <w:right w:val="none" w:sz="0" w:space="0" w:color="auto"/>
      </w:divBdr>
    </w:div>
    <w:div w:id="1919289734">
      <w:marLeft w:val="0"/>
      <w:marRight w:val="0"/>
      <w:marTop w:val="0"/>
      <w:marBottom w:val="0"/>
      <w:divBdr>
        <w:top w:val="none" w:sz="0" w:space="0" w:color="auto"/>
        <w:left w:val="none" w:sz="0" w:space="0" w:color="auto"/>
        <w:bottom w:val="none" w:sz="0" w:space="0" w:color="auto"/>
        <w:right w:val="none" w:sz="0" w:space="0" w:color="auto"/>
      </w:divBdr>
      <w:divsChild>
        <w:div w:id="1919289719">
          <w:marLeft w:val="0"/>
          <w:marRight w:val="0"/>
          <w:marTop w:val="0"/>
          <w:marBottom w:val="0"/>
          <w:divBdr>
            <w:top w:val="none" w:sz="0" w:space="0" w:color="auto"/>
            <w:left w:val="none" w:sz="0" w:space="0" w:color="auto"/>
            <w:bottom w:val="none" w:sz="0" w:space="0" w:color="auto"/>
            <w:right w:val="none" w:sz="0" w:space="0" w:color="auto"/>
          </w:divBdr>
          <w:divsChild>
            <w:div w:id="1919289599">
              <w:marLeft w:val="0"/>
              <w:marRight w:val="0"/>
              <w:marTop w:val="0"/>
              <w:marBottom w:val="0"/>
              <w:divBdr>
                <w:top w:val="none" w:sz="0" w:space="0" w:color="auto"/>
                <w:left w:val="none" w:sz="0" w:space="0" w:color="auto"/>
                <w:bottom w:val="none" w:sz="0" w:space="0" w:color="auto"/>
                <w:right w:val="none" w:sz="0" w:space="0" w:color="auto"/>
              </w:divBdr>
              <w:divsChild>
                <w:div w:id="1919289756">
                  <w:marLeft w:val="0"/>
                  <w:marRight w:val="0"/>
                  <w:marTop w:val="0"/>
                  <w:marBottom w:val="0"/>
                  <w:divBdr>
                    <w:top w:val="none" w:sz="0" w:space="0" w:color="auto"/>
                    <w:left w:val="none" w:sz="0" w:space="0" w:color="auto"/>
                    <w:bottom w:val="none" w:sz="0" w:space="0" w:color="auto"/>
                    <w:right w:val="none" w:sz="0" w:space="0" w:color="auto"/>
                  </w:divBdr>
                  <w:divsChild>
                    <w:div w:id="1919289642">
                      <w:marLeft w:val="0"/>
                      <w:marRight w:val="0"/>
                      <w:marTop w:val="0"/>
                      <w:marBottom w:val="0"/>
                      <w:divBdr>
                        <w:top w:val="single" w:sz="6" w:space="0" w:color="9E9C9C"/>
                        <w:left w:val="single" w:sz="6" w:space="0" w:color="9E9C9C"/>
                        <w:bottom w:val="single" w:sz="6" w:space="0" w:color="9E9C9C"/>
                        <w:right w:val="single" w:sz="6" w:space="0" w:color="9E9C9C"/>
                      </w:divBdr>
                      <w:divsChild>
                        <w:div w:id="1919289603">
                          <w:marLeft w:val="0"/>
                          <w:marRight w:val="0"/>
                          <w:marTop w:val="0"/>
                          <w:marBottom w:val="0"/>
                          <w:divBdr>
                            <w:top w:val="none" w:sz="0" w:space="0" w:color="auto"/>
                            <w:left w:val="none" w:sz="0" w:space="0" w:color="auto"/>
                            <w:bottom w:val="none" w:sz="0" w:space="0" w:color="auto"/>
                            <w:right w:val="none" w:sz="0" w:space="0" w:color="auto"/>
                          </w:divBdr>
                          <w:divsChild>
                            <w:div w:id="19192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89735">
      <w:marLeft w:val="0"/>
      <w:marRight w:val="0"/>
      <w:marTop w:val="0"/>
      <w:marBottom w:val="0"/>
      <w:divBdr>
        <w:top w:val="none" w:sz="0" w:space="0" w:color="auto"/>
        <w:left w:val="none" w:sz="0" w:space="0" w:color="auto"/>
        <w:bottom w:val="none" w:sz="0" w:space="0" w:color="auto"/>
        <w:right w:val="none" w:sz="0" w:space="0" w:color="auto"/>
      </w:divBdr>
    </w:div>
    <w:div w:id="1919289736">
      <w:marLeft w:val="0"/>
      <w:marRight w:val="0"/>
      <w:marTop w:val="0"/>
      <w:marBottom w:val="0"/>
      <w:divBdr>
        <w:top w:val="none" w:sz="0" w:space="0" w:color="auto"/>
        <w:left w:val="none" w:sz="0" w:space="0" w:color="auto"/>
        <w:bottom w:val="none" w:sz="0" w:space="0" w:color="auto"/>
        <w:right w:val="none" w:sz="0" w:space="0" w:color="auto"/>
      </w:divBdr>
    </w:div>
    <w:div w:id="1919289738">
      <w:marLeft w:val="0"/>
      <w:marRight w:val="0"/>
      <w:marTop w:val="0"/>
      <w:marBottom w:val="0"/>
      <w:divBdr>
        <w:top w:val="none" w:sz="0" w:space="0" w:color="auto"/>
        <w:left w:val="none" w:sz="0" w:space="0" w:color="auto"/>
        <w:bottom w:val="none" w:sz="0" w:space="0" w:color="auto"/>
        <w:right w:val="none" w:sz="0" w:space="0" w:color="auto"/>
      </w:divBdr>
    </w:div>
    <w:div w:id="1919289739">
      <w:marLeft w:val="0"/>
      <w:marRight w:val="0"/>
      <w:marTop w:val="0"/>
      <w:marBottom w:val="0"/>
      <w:divBdr>
        <w:top w:val="none" w:sz="0" w:space="0" w:color="auto"/>
        <w:left w:val="none" w:sz="0" w:space="0" w:color="auto"/>
        <w:bottom w:val="none" w:sz="0" w:space="0" w:color="auto"/>
        <w:right w:val="none" w:sz="0" w:space="0" w:color="auto"/>
      </w:divBdr>
    </w:div>
    <w:div w:id="1919289740">
      <w:marLeft w:val="0"/>
      <w:marRight w:val="0"/>
      <w:marTop w:val="0"/>
      <w:marBottom w:val="0"/>
      <w:divBdr>
        <w:top w:val="none" w:sz="0" w:space="0" w:color="auto"/>
        <w:left w:val="none" w:sz="0" w:space="0" w:color="auto"/>
        <w:bottom w:val="none" w:sz="0" w:space="0" w:color="auto"/>
        <w:right w:val="none" w:sz="0" w:space="0" w:color="auto"/>
      </w:divBdr>
    </w:div>
    <w:div w:id="1919289741">
      <w:marLeft w:val="0"/>
      <w:marRight w:val="0"/>
      <w:marTop w:val="0"/>
      <w:marBottom w:val="0"/>
      <w:divBdr>
        <w:top w:val="none" w:sz="0" w:space="0" w:color="auto"/>
        <w:left w:val="none" w:sz="0" w:space="0" w:color="auto"/>
        <w:bottom w:val="none" w:sz="0" w:space="0" w:color="auto"/>
        <w:right w:val="none" w:sz="0" w:space="0" w:color="auto"/>
      </w:divBdr>
    </w:div>
    <w:div w:id="1919289742">
      <w:marLeft w:val="0"/>
      <w:marRight w:val="0"/>
      <w:marTop w:val="0"/>
      <w:marBottom w:val="0"/>
      <w:divBdr>
        <w:top w:val="none" w:sz="0" w:space="0" w:color="auto"/>
        <w:left w:val="none" w:sz="0" w:space="0" w:color="auto"/>
        <w:bottom w:val="none" w:sz="0" w:space="0" w:color="auto"/>
        <w:right w:val="none" w:sz="0" w:space="0" w:color="auto"/>
      </w:divBdr>
    </w:div>
    <w:div w:id="1919289743">
      <w:marLeft w:val="0"/>
      <w:marRight w:val="0"/>
      <w:marTop w:val="0"/>
      <w:marBottom w:val="0"/>
      <w:divBdr>
        <w:top w:val="none" w:sz="0" w:space="0" w:color="auto"/>
        <w:left w:val="none" w:sz="0" w:space="0" w:color="auto"/>
        <w:bottom w:val="none" w:sz="0" w:space="0" w:color="auto"/>
        <w:right w:val="none" w:sz="0" w:space="0" w:color="auto"/>
      </w:divBdr>
    </w:div>
    <w:div w:id="1919289744">
      <w:marLeft w:val="0"/>
      <w:marRight w:val="0"/>
      <w:marTop w:val="0"/>
      <w:marBottom w:val="0"/>
      <w:divBdr>
        <w:top w:val="none" w:sz="0" w:space="0" w:color="auto"/>
        <w:left w:val="none" w:sz="0" w:space="0" w:color="auto"/>
        <w:bottom w:val="none" w:sz="0" w:space="0" w:color="auto"/>
        <w:right w:val="none" w:sz="0" w:space="0" w:color="auto"/>
      </w:divBdr>
    </w:div>
    <w:div w:id="1919289745">
      <w:marLeft w:val="0"/>
      <w:marRight w:val="0"/>
      <w:marTop w:val="0"/>
      <w:marBottom w:val="0"/>
      <w:divBdr>
        <w:top w:val="none" w:sz="0" w:space="0" w:color="auto"/>
        <w:left w:val="none" w:sz="0" w:space="0" w:color="auto"/>
        <w:bottom w:val="none" w:sz="0" w:space="0" w:color="auto"/>
        <w:right w:val="none" w:sz="0" w:space="0" w:color="auto"/>
      </w:divBdr>
    </w:div>
    <w:div w:id="1919289746">
      <w:marLeft w:val="0"/>
      <w:marRight w:val="0"/>
      <w:marTop w:val="0"/>
      <w:marBottom w:val="0"/>
      <w:divBdr>
        <w:top w:val="none" w:sz="0" w:space="0" w:color="auto"/>
        <w:left w:val="none" w:sz="0" w:space="0" w:color="auto"/>
        <w:bottom w:val="none" w:sz="0" w:space="0" w:color="auto"/>
        <w:right w:val="none" w:sz="0" w:space="0" w:color="auto"/>
      </w:divBdr>
    </w:div>
    <w:div w:id="1919289747">
      <w:marLeft w:val="0"/>
      <w:marRight w:val="0"/>
      <w:marTop w:val="0"/>
      <w:marBottom w:val="0"/>
      <w:divBdr>
        <w:top w:val="none" w:sz="0" w:space="0" w:color="auto"/>
        <w:left w:val="none" w:sz="0" w:space="0" w:color="auto"/>
        <w:bottom w:val="none" w:sz="0" w:space="0" w:color="auto"/>
        <w:right w:val="none" w:sz="0" w:space="0" w:color="auto"/>
      </w:divBdr>
    </w:div>
    <w:div w:id="1919289748">
      <w:marLeft w:val="0"/>
      <w:marRight w:val="0"/>
      <w:marTop w:val="0"/>
      <w:marBottom w:val="0"/>
      <w:divBdr>
        <w:top w:val="none" w:sz="0" w:space="0" w:color="auto"/>
        <w:left w:val="none" w:sz="0" w:space="0" w:color="auto"/>
        <w:bottom w:val="none" w:sz="0" w:space="0" w:color="auto"/>
        <w:right w:val="none" w:sz="0" w:space="0" w:color="auto"/>
      </w:divBdr>
    </w:div>
    <w:div w:id="1919289749">
      <w:marLeft w:val="0"/>
      <w:marRight w:val="0"/>
      <w:marTop w:val="0"/>
      <w:marBottom w:val="0"/>
      <w:divBdr>
        <w:top w:val="none" w:sz="0" w:space="0" w:color="auto"/>
        <w:left w:val="none" w:sz="0" w:space="0" w:color="auto"/>
        <w:bottom w:val="none" w:sz="0" w:space="0" w:color="auto"/>
        <w:right w:val="none" w:sz="0" w:space="0" w:color="auto"/>
      </w:divBdr>
    </w:div>
    <w:div w:id="1919289751">
      <w:marLeft w:val="0"/>
      <w:marRight w:val="0"/>
      <w:marTop w:val="0"/>
      <w:marBottom w:val="0"/>
      <w:divBdr>
        <w:top w:val="none" w:sz="0" w:space="0" w:color="auto"/>
        <w:left w:val="none" w:sz="0" w:space="0" w:color="auto"/>
        <w:bottom w:val="none" w:sz="0" w:space="0" w:color="auto"/>
        <w:right w:val="none" w:sz="0" w:space="0" w:color="auto"/>
      </w:divBdr>
      <w:divsChild>
        <w:div w:id="1919289597">
          <w:marLeft w:val="0"/>
          <w:marRight w:val="0"/>
          <w:marTop w:val="0"/>
          <w:marBottom w:val="0"/>
          <w:divBdr>
            <w:top w:val="none" w:sz="0" w:space="0" w:color="auto"/>
            <w:left w:val="none" w:sz="0" w:space="0" w:color="auto"/>
            <w:bottom w:val="none" w:sz="0" w:space="0" w:color="auto"/>
            <w:right w:val="none" w:sz="0" w:space="0" w:color="auto"/>
          </w:divBdr>
        </w:div>
      </w:divsChild>
    </w:div>
    <w:div w:id="1919289752">
      <w:marLeft w:val="0"/>
      <w:marRight w:val="0"/>
      <w:marTop w:val="0"/>
      <w:marBottom w:val="0"/>
      <w:divBdr>
        <w:top w:val="none" w:sz="0" w:space="0" w:color="auto"/>
        <w:left w:val="none" w:sz="0" w:space="0" w:color="auto"/>
        <w:bottom w:val="none" w:sz="0" w:space="0" w:color="auto"/>
        <w:right w:val="none" w:sz="0" w:space="0" w:color="auto"/>
      </w:divBdr>
    </w:div>
    <w:div w:id="1919289754">
      <w:marLeft w:val="0"/>
      <w:marRight w:val="0"/>
      <w:marTop w:val="0"/>
      <w:marBottom w:val="0"/>
      <w:divBdr>
        <w:top w:val="none" w:sz="0" w:space="0" w:color="auto"/>
        <w:left w:val="none" w:sz="0" w:space="0" w:color="auto"/>
        <w:bottom w:val="none" w:sz="0" w:space="0" w:color="auto"/>
        <w:right w:val="none" w:sz="0" w:space="0" w:color="auto"/>
      </w:divBdr>
    </w:div>
    <w:div w:id="1919289757">
      <w:marLeft w:val="0"/>
      <w:marRight w:val="0"/>
      <w:marTop w:val="0"/>
      <w:marBottom w:val="0"/>
      <w:divBdr>
        <w:top w:val="none" w:sz="0" w:space="0" w:color="auto"/>
        <w:left w:val="none" w:sz="0" w:space="0" w:color="auto"/>
        <w:bottom w:val="none" w:sz="0" w:space="0" w:color="auto"/>
        <w:right w:val="none" w:sz="0" w:space="0" w:color="auto"/>
      </w:divBdr>
    </w:div>
    <w:div w:id="1919289758">
      <w:marLeft w:val="0"/>
      <w:marRight w:val="0"/>
      <w:marTop w:val="0"/>
      <w:marBottom w:val="0"/>
      <w:divBdr>
        <w:top w:val="none" w:sz="0" w:space="0" w:color="auto"/>
        <w:left w:val="none" w:sz="0" w:space="0" w:color="auto"/>
        <w:bottom w:val="none" w:sz="0" w:space="0" w:color="auto"/>
        <w:right w:val="none" w:sz="0" w:space="0" w:color="auto"/>
      </w:divBdr>
    </w:div>
    <w:div w:id="1919289759">
      <w:marLeft w:val="0"/>
      <w:marRight w:val="0"/>
      <w:marTop w:val="0"/>
      <w:marBottom w:val="0"/>
      <w:divBdr>
        <w:top w:val="none" w:sz="0" w:space="0" w:color="auto"/>
        <w:left w:val="none" w:sz="0" w:space="0" w:color="auto"/>
        <w:bottom w:val="none" w:sz="0" w:space="0" w:color="auto"/>
        <w:right w:val="none" w:sz="0" w:space="0" w:color="auto"/>
      </w:divBdr>
    </w:div>
    <w:div w:id="1919289760">
      <w:marLeft w:val="0"/>
      <w:marRight w:val="0"/>
      <w:marTop w:val="0"/>
      <w:marBottom w:val="0"/>
      <w:divBdr>
        <w:top w:val="none" w:sz="0" w:space="0" w:color="auto"/>
        <w:left w:val="none" w:sz="0" w:space="0" w:color="auto"/>
        <w:bottom w:val="none" w:sz="0" w:space="0" w:color="auto"/>
        <w:right w:val="none" w:sz="0" w:space="0" w:color="auto"/>
      </w:divBdr>
    </w:div>
    <w:div w:id="1919289761">
      <w:marLeft w:val="0"/>
      <w:marRight w:val="0"/>
      <w:marTop w:val="0"/>
      <w:marBottom w:val="0"/>
      <w:divBdr>
        <w:top w:val="none" w:sz="0" w:space="0" w:color="auto"/>
        <w:left w:val="none" w:sz="0" w:space="0" w:color="auto"/>
        <w:bottom w:val="none" w:sz="0" w:space="0" w:color="auto"/>
        <w:right w:val="none" w:sz="0" w:space="0" w:color="auto"/>
      </w:divBdr>
    </w:div>
    <w:div w:id="1919289762">
      <w:marLeft w:val="0"/>
      <w:marRight w:val="0"/>
      <w:marTop w:val="0"/>
      <w:marBottom w:val="0"/>
      <w:divBdr>
        <w:top w:val="none" w:sz="0" w:space="0" w:color="auto"/>
        <w:left w:val="none" w:sz="0" w:space="0" w:color="auto"/>
        <w:bottom w:val="none" w:sz="0" w:space="0" w:color="auto"/>
        <w:right w:val="none" w:sz="0" w:space="0" w:color="auto"/>
      </w:divBdr>
    </w:div>
    <w:div w:id="1919289763">
      <w:marLeft w:val="0"/>
      <w:marRight w:val="0"/>
      <w:marTop w:val="0"/>
      <w:marBottom w:val="0"/>
      <w:divBdr>
        <w:top w:val="none" w:sz="0" w:space="0" w:color="auto"/>
        <w:left w:val="none" w:sz="0" w:space="0" w:color="auto"/>
        <w:bottom w:val="none" w:sz="0" w:space="0" w:color="auto"/>
        <w:right w:val="none" w:sz="0" w:space="0" w:color="auto"/>
      </w:divBdr>
    </w:div>
    <w:div w:id="1919289764">
      <w:marLeft w:val="0"/>
      <w:marRight w:val="0"/>
      <w:marTop w:val="0"/>
      <w:marBottom w:val="0"/>
      <w:divBdr>
        <w:top w:val="none" w:sz="0" w:space="0" w:color="auto"/>
        <w:left w:val="none" w:sz="0" w:space="0" w:color="auto"/>
        <w:bottom w:val="none" w:sz="0" w:space="0" w:color="auto"/>
        <w:right w:val="none" w:sz="0" w:space="0" w:color="auto"/>
      </w:divBdr>
    </w:div>
    <w:div w:id="1919289765">
      <w:marLeft w:val="0"/>
      <w:marRight w:val="0"/>
      <w:marTop w:val="0"/>
      <w:marBottom w:val="0"/>
      <w:divBdr>
        <w:top w:val="none" w:sz="0" w:space="0" w:color="auto"/>
        <w:left w:val="none" w:sz="0" w:space="0" w:color="auto"/>
        <w:bottom w:val="none" w:sz="0" w:space="0" w:color="auto"/>
        <w:right w:val="none" w:sz="0" w:space="0" w:color="auto"/>
      </w:divBdr>
    </w:div>
    <w:div w:id="1919289767">
      <w:marLeft w:val="0"/>
      <w:marRight w:val="0"/>
      <w:marTop w:val="0"/>
      <w:marBottom w:val="0"/>
      <w:divBdr>
        <w:top w:val="none" w:sz="0" w:space="0" w:color="auto"/>
        <w:left w:val="none" w:sz="0" w:space="0" w:color="auto"/>
        <w:bottom w:val="none" w:sz="0" w:space="0" w:color="auto"/>
        <w:right w:val="none" w:sz="0" w:space="0" w:color="auto"/>
      </w:divBdr>
    </w:div>
    <w:div w:id="1919289768">
      <w:marLeft w:val="0"/>
      <w:marRight w:val="0"/>
      <w:marTop w:val="0"/>
      <w:marBottom w:val="0"/>
      <w:divBdr>
        <w:top w:val="none" w:sz="0" w:space="0" w:color="auto"/>
        <w:left w:val="none" w:sz="0" w:space="0" w:color="auto"/>
        <w:bottom w:val="none" w:sz="0" w:space="0" w:color="auto"/>
        <w:right w:val="none" w:sz="0" w:space="0" w:color="auto"/>
      </w:divBdr>
    </w:div>
    <w:div w:id="1919289769">
      <w:marLeft w:val="0"/>
      <w:marRight w:val="0"/>
      <w:marTop w:val="0"/>
      <w:marBottom w:val="0"/>
      <w:divBdr>
        <w:top w:val="none" w:sz="0" w:space="0" w:color="auto"/>
        <w:left w:val="none" w:sz="0" w:space="0" w:color="auto"/>
        <w:bottom w:val="none" w:sz="0" w:space="0" w:color="auto"/>
        <w:right w:val="none" w:sz="0" w:space="0" w:color="auto"/>
      </w:divBdr>
      <w:divsChild>
        <w:div w:id="1919289664">
          <w:marLeft w:val="0"/>
          <w:marRight w:val="0"/>
          <w:marTop w:val="0"/>
          <w:marBottom w:val="0"/>
          <w:divBdr>
            <w:top w:val="none" w:sz="0" w:space="0" w:color="auto"/>
            <w:left w:val="none" w:sz="0" w:space="0" w:color="auto"/>
            <w:bottom w:val="none" w:sz="0" w:space="0" w:color="auto"/>
            <w:right w:val="none" w:sz="0" w:space="0" w:color="auto"/>
          </w:divBdr>
        </w:div>
      </w:divsChild>
    </w:div>
    <w:div w:id="1919289770">
      <w:marLeft w:val="0"/>
      <w:marRight w:val="0"/>
      <w:marTop w:val="0"/>
      <w:marBottom w:val="0"/>
      <w:divBdr>
        <w:top w:val="none" w:sz="0" w:space="0" w:color="auto"/>
        <w:left w:val="none" w:sz="0" w:space="0" w:color="auto"/>
        <w:bottom w:val="none" w:sz="0" w:space="0" w:color="auto"/>
        <w:right w:val="none" w:sz="0" w:space="0" w:color="auto"/>
      </w:divBdr>
    </w:div>
    <w:div w:id="1919289771">
      <w:marLeft w:val="0"/>
      <w:marRight w:val="0"/>
      <w:marTop w:val="0"/>
      <w:marBottom w:val="0"/>
      <w:divBdr>
        <w:top w:val="none" w:sz="0" w:space="0" w:color="auto"/>
        <w:left w:val="none" w:sz="0" w:space="0" w:color="auto"/>
        <w:bottom w:val="none" w:sz="0" w:space="0" w:color="auto"/>
        <w:right w:val="none" w:sz="0" w:space="0" w:color="auto"/>
      </w:divBdr>
    </w:div>
    <w:div w:id="1919289773">
      <w:marLeft w:val="0"/>
      <w:marRight w:val="0"/>
      <w:marTop w:val="0"/>
      <w:marBottom w:val="0"/>
      <w:divBdr>
        <w:top w:val="none" w:sz="0" w:space="0" w:color="auto"/>
        <w:left w:val="none" w:sz="0" w:space="0" w:color="auto"/>
        <w:bottom w:val="none" w:sz="0" w:space="0" w:color="auto"/>
        <w:right w:val="none" w:sz="0" w:space="0" w:color="auto"/>
      </w:divBdr>
    </w:div>
    <w:div w:id="1919289774">
      <w:marLeft w:val="0"/>
      <w:marRight w:val="0"/>
      <w:marTop w:val="0"/>
      <w:marBottom w:val="0"/>
      <w:divBdr>
        <w:top w:val="none" w:sz="0" w:space="0" w:color="auto"/>
        <w:left w:val="none" w:sz="0" w:space="0" w:color="auto"/>
        <w:bottom w:val="none" w:sz="0" w:space="0" w:color="auto"/>
        <w:right w:val="none" w:sz="0" w:space="0" w:color="auto"/>
      </w:divBdr>
    </w:div>
    <w:div w:id="1919289775">
      <w:marLeft w:val="0"/>
      <w:marRight w:val="0"/>
      <w:marTop w:val="0"/>
      <w:marBottom w:val="0"/>
      <w:divBdr>
        <w:top w:val="none" w:sz="0" w:space="0" w:color="auto"/>
        <w:left w:val="none" w:sz="0" w:space="0" w:color="auto"/>
        <w:bottom w:val="none" w:sz="0" w:space="0" w:color="auto"/>
        <w:right w:val="none" w:sz="0" w:space="0" w:color="auto"/>
      </w:divBdr>
    </w:div>
    <w:div w:id="1919289776">
      <w:marLeft w:val="0"/>
      <w:marRight w:val="0"/>
      <w:marTop w:val="0"/>
      <w:marBottom w:val="0"/>
      <w:divBdr>
        <w:top w:val="none" w:sz="0" w:space="0" w:color="auto"/>
        <w:left w:val="none" w:sz="0" w:space="0" w:color="auto"/>
        <w:bottom w:val="none" w:sz="0" w:space="0" w:color="auto"/>
        <w:right w:val="none" w:sz="0" w:space="0" w:color="auto"/>
      </w:divBdr>
    </w:div>
    <w:div w:id="1919289777">
      <w:marLeft w:val="0"/>
      <w:marRight w:val="0"/>
      <w:marTop w:val="0"/>
      <w:marBottom w:val="0"/>
      <w:divBdr>
        <w:top w:val="none" w:sz="0" w:space="0" w:color="auto"/>
        <w:left w:val="none" w:sz="0" w:space="0" w:color="auto"/>
        <w:bottom w:val="none" w:sz="0" w:space="0" w:color="auto"/>
        <w:right w:val="none" w:sz="0" w:space="0" w:color="auto"/>
      </w:divBdr>
    </w:div>
    <w:div w:id="1919289779">
      <w:marLeft w:val="0"/>
      <w:marRight w:val="0"/>
      <w:marTop w:val="0"/>
      <w:marBottom w:val="0"/>
      <w:divBdr>
        <w:top w:val="none" w:sz="0" w:space="0" w:color="auto"/>
        <w:left w:val="none" w:sz="0" w:space="0" w:color="auto"/>
        <w:bottom w:val="none" w:sz="0" w:space="0" w:color="auto"/>
        <w:right w:val="none" w:sz="0" w:space="0" w:color="auto"/>
      </w:divBdr>
    </w:div>
    <w:div w:id="1919289780">
      <w:marLeft w:val="0"/>
      <w:marRight w:val="0"/>
      <w:marTop w:val="0"/>
      <w:marBottom w:val="0"/>
      <w:divBdr>
        <w:top w:val="none" w:sz="0" w:space="0" w:color="auto"/>
        <w:left w:val="none" w:sz="0" w:space="0" w:color="auto"/>
        <w:bottom w:val="none" w:sz="0" w:space="0" w:color="auto"/>
        <w:right w:val="none" w:sz="0" w:space="0" w:color="auto"/>
      </w:divBdr>
    </w:div>
    <w:div w:id="1919289781">
      <w:marLeft w:val="0"/>
      <w:marRight w:val="0"/>
      <w:marTop w:val="0"/>
      <w:marBottom w:val="0"/>
      <w:divBdr>
        <w:top w:val="none" w:sz="0" w:space="0" w:color="auto"/>
        <w:left w:val="none" w:sz="0" w:space="0" w:color="auto"/>
        <w:bottom w:val="none" w:sz="0" w:space="0" w:color="auto"/>
        <w:right w:val="none" w:sz="0" w:space="0" w:color="auto"/>
      </w:divBdr>
    </w:div>
    <w:div w:id="1919289782">
      <w:marLeft w:val="0"/>
      <w:marRight w:val="0"/>
      <w:marTop w:val="0"/>
      <w:marBottom w:val="0"/>
      <w:divBdr>
        <w:top w:val="none" w:sz="0" w:space="0" w:color="auto"/>
        <w:left w:val="none" w:sz="0" w:space="0" w:color="auto"/>
        <w:bottom w:val="none" w:sz="0" w:space="0" w:color="auto"/>
        <w:right w:val="none" w:sz="0" w:space="0" w:color="auto"/>
      </w:divBdr>
    </w:div>
    <w:div w:id="1919289783">
      <w:marLeft w:val="0"/>
      <w:marRight w:val="0"/>
      <w:marTop w:val="0"/>
      <w:marBottom w:val="0"/>
      <w:divBdr>
        <w:top w:val="none" w:sz="0" w:space="0" w:color="auto"/>
        <w:left w:val="none" w:sz="0" w:space="0" w:color="auto"/>
        <w:bottom w:val="none" w:sz="0" w:space="0" w:color="auto"/>
        <w:right w:val="none" w:sz="0" w:space="0" w:color="auto"/>
      </w:divBdr>
    </w:div>
    <w:div w:id="1919289784">
      <w:marLeft w:val="0"/>
      <w:marRight w:val="0"/>
      <w:marTop w:val="0"/>
      <w:marBottom w:val="0"/>
      <w:divBdr>
        <w:top w:val="none" w:sz="0" w:space="0" w:color="auto"/>
        <w:left w:val="none" w:sz="0" w:space="0" w:color="auto"/>
        <w:bottom w:val="none" w:sz="0" w:space="0" w:color="auto"/>
        <w:right w:val="none" w:sz="0" w:space="0" w:color="auto"/>
      </w:divBdr>
    </w:div>
    <w:div w:id="1919289785">
      <w:marLeft w:val="0"/>
      <w:marRight w:val="0"/>
      <w:marTop w:val="0"/>
      <w:marBottom w:val="0"/>
      <w:divBdr>
        <w:top w:val="none" w:sz="0" w:space="0" w:color="auto"/>
        <w:left w:val="none" w:sz="0" w:space="0" w:color="auto"/>
        <w:bottom w:val="none" w:sz="0" w:space="0" w:color="auto"/>
        <w:right w:val="none" w:sz="0" w:space="0" w:color="auto"/>
      </w:divBdr>
    </w:div>
    <w:div w:id="1919289786">
      <w:marLeft w:val="0"/>
      <w:marRight w:val="0"/>
      <w:marTop w:val="0"/>
      <w:marBottom w:val="0"/>
      <w:divBdr>
        <w:top w:val="none" w:sz="0" w:space="0" w:color="auto"/>
        <w:left w:val="none" w:sz="0" w:space="0" w:color="auto"/>
        <w:bottom w:val="none" w:sz="0" w:space="0" w:color="auto"/>
        <w:right w:val="none" w:sz="0" w:space="0" w:color="auto"/>
      </w:divBdr>
    </w:div>
    <w:div w:id="1919289787">
      <w:marLeft w:val="0"/>
      <w:marRight w:val="0"/>
      <w:marTop w:val="0"/>
      <w:marBottom w:val="0"/>
      <w:divBdr>
        <w:top w:val="none" w:sz="0" w:space="0" w:color="auto"/>
        <w:left w:val="none" w:sz="0" w:space="0" w:color="auto"/>
        <w:bottom w:val="none" w:sz="0" w:space="0" w:color="auto"/>
        <w:right w:val="none" w:sz="0" w:space="0" w:color="auto"/>
      </w:divBdr>
    </w:div>
    <w:div w:id="1919289788">
      <w:marLeft w:val="0"/>
      <w:marRight w:val="0"/>
      <w:marTop w:val="0"/>
      <w:marBottom w:val="0"/>
      <w:divBdr>
        <w:top w:val="none" w:sz="0" w:space="0" w:color="auto"/>
        <w:left w:val="none" w:sz="0" w:space="0" w:color="auto"/>
        <w:bottom w:val="none" w:sz="0" w:space="0" w:color="auto"/>
        <w:right w:val="none" w:sz="0" w:space="0" w:color="auto"/>
      </w:divBdr>
    </w:div>
    <w:div w:id="1919289789">
      <w:marLeft w:val="0"/>
      <w:marRight w:val="0"/>
      <w:marTop w:val="0"/>
      <w:marBottom w:val="0"/>
      <w:divBdr>
        <w:top w:val="none" w:sz="0" w:space="0" w:color="auto"/>
        <w:left w:val="none" w:sz="0" w:space="0" w:color="auto"/>
        <w:bottom w:val="none" w:sz="0" w:space="0" w:color="auto"/>
        <w:right w:val="none" w:sz="0" w:space="0" w:color="auto"/>
      </w:divBdr>
    </w:div>
    <w:div w:id="1919289790">
      <w:marLeft w:val="0"/>
      <w:marRight w:val="0"/>
      <w:marTop w:val="0"/>
      <w:marBottom w:val="0"/>
      <w:divBdr>
        <w:top w:val="none" w:sz="0" w:space="0" w:color="auto"/>
        <w:left w:val="none" w:sz="0" w:space="0" w:color="auto"/>
        <w:bottom w:val="none" w:sz="0" w:space="0" w:color="auto"/>
        <w:right w:val="none" w:sz="0" w:space="0" w:color="auto"/>
      </w:divBdr>
    </w:div>
    <w:div w:id="1919289791">
      <w:marLeft w:val="0"/>
      <w:marRight w:val="0"/>
      <w:marTop w:val="0"/>
      <w:marBottom w:val="0"/>
      <w:divBdr>
        <w:top w:val="none" w:sz="0" w:space="0" w:color="auto"/>
        <w:left w:val="none" w:sz="0" w:space="0" w:color="auto"/>
        <w:bottom w:val="none" w:sz="0" w:space="0" w:color="auto"/>
        <w:right w:val="none" w:sz="0" w:space="0" w:color="auto"/>
      </w:divBdr>
    </w:div>
    <w:div w:id="1919289793">
      <w:marLeft w:val="0"/>
      <w:marRight w:val="0"/>
      <w:marTop w:val="0"/>
      <w:marBottom w:val="0"/>
      <w:divBdr>
        <w:top w:val="none" w:sz="0" w:space="0" w:color="auto"/>
        <w:left w:val="none" w:sz="0" w:space="0" w:color="auto"/>
        <w:bottom w:val="none" w:sz="0" w:space="0" w:color="auto"/>
        <w:right w:val="none" w:sz="0" w:space="0" w:color="auto"/>
      </w:divBdr>
    </w:div>
    <w:div w:id="1919289794">
      <w:marLeft w:val="0"/>
      <w:marRight w:val="0"/>
      <w:marTop w:val="0"/>
      <w:marBottom w:val="0"/>
      <w:divBdr>
        <w:top w:val="none" w:sz="0" w:space="0" w:color="auto"/>
        <w:left w:val="none" w:sz="0" w:space="0" w:color="auto"/>
        <w:bottom w:val="none" w:sz="0" w:space="0" w:color="auto"/>
        <w:right w:val="none" w:sz="0" w:space="0" w:color="auto"/>
      </w:divBdr>
    </w:div>
    <w:div w:id="1919289795">
      <w:marLeft w:val="0"/>
      <w:marRight w:val="0"/>
      <w:marTop w:val="0"/>
      <w:marBottom w:val="0"/>
      <w:divBdr>
        <w:top w:val="none" w:sz="0" w:space="0" w:color="auto"/>
        <w:left w:val="none" w:sz="0" w:space="0" w:color="auto"/>
        <w:bottom w:val="none" w:sz="0" w:space="0" w:color="auto"/>
        <w:right w:val="none" w:sz="0" w:space="0" w:color="auto"/>
      </w:divBdr>
    </w:div>
    <w:div w:id="1919289796">
      <w:marLeft w:val="0"/>
      <w:marRight w:val="0"/>
      <w:marTop w:val="0"/>
      <w:marBottom w:val="0"/>
      <w:divBdr>
        <w:top w:val="none" w:sz="0" w:space="0" w:color="auto"/>
        <w:left w:val="none" w:sz="0" w:space="0" w:color="auto"/>
        <w:bottom w:val="none" w:sz="0" w:space="0" w:color="auto"/>
        <w:right w:val="none" w:sz="0" w:space="0" w:color="auto"/>
      </w:divBdr>
    </w:div>
    <w:div w:id="1919289797">
      <w:marLeft w:val="0"/>
      <w:marRight w:val="0"/>
      <w:marTop w:val="0"/>
      <w:marBottom w:val="0"/>
      <w:divBdr>
        <w:top w:val="none" w:sz="0" w:space="0" w:color="auto"/>
        <w:left w:val="none" w:sz="0" w:space="0" w:color="auto"/>
        <w:bottom w:val="none" w:sz="0" w:space="0" w:color="auto"/>
        <w:right w:val="none" w:sz="0" w:space="0" w:color="auto"/>
      </w:divBdr>
      <w:divsChild>
        <w:div w:id="1919289712">
          <w:marLeft w:val="0"/>
          <w:marRight w:val="0"/>
          <w:marTop w:val="0"/>
          <w:marBottom w:val="0"/>
          <w:divBdr>
            <w:top w:val="none" w:sz="0" w:space="0" w:color="auto"/>
            <w:left w:val="none" w:sz="0" w:space="0" w:color="auto"/>
            <w:bottom w:val="none" w:sz="0" w:space="0" w:color="auto"/>
            <w:right w:val="none" w:sz="0" w:space="0" w:color="auto"/>
          </w:divBdr>
        </w:div>
        <w:div w:id="1919289717">
          <w:marLeft w:val="0"/>
          <w:marRight w:val="0"/>
          <w:marTop w:val="0"/>
          <w:marBottom w:val="0"/>
          <w:divBdr>
            <w:top w:val="none" w:sz="0" w:space="0" w:color="auto"/>
            <w:left w:val="none" w:sz="0" w:space="0" w:color="auto"/>
            <w:bottom w:val="none" w:sz="0" w:space="0" w:color="auto"/>
            <w:right w:val="none" w:sz="0" w:space="0" w:color="auto"/>
          </w:divBdr>
        </w:div>
      </w:divsChild>
    </w:div>
    <w:div w:id="1919289798">
      <w:marLeft w:val="0"/>
      <w:marRight w:val="0"/>
      <w:marTop w:val="0"/>
      <w:marBottom w:val="0"/>
      <w:divBdr>
        <w:top w:val="none" w:sz="0" w:space="0" w:color="auto"/>
        <w:left w:val="none" w:sz="0" w:space="0" w:color="auto"/>
        <w:bottom w:val="none" w:sz="0" w:space="0" w:color="auto"/>
        <w:right w:val="none" w:sz="0" w:space="0" w:color="auto"/>
      </w:divBdr>
      <w:divsChild>
        <w:div w:id="1919289778">
          <w:marLeft w:val="0"/>
          <w:marRight w:val="0"/>
          <w:marTop w:val="0"/>
          <w:marBottom w:val="0"/>
          <w:divBdr>
            <w:top w:val="none" w:sz="0" w:space="0" w:color="auto"/>
            <w:left w:val="none" w:sz="0" w:space="0" w:color="auto"/>
            <w:bottom w:val="none" w:sz="0" w:space="0" w:color="auto"/>
            <w:right w:val="none" w:sz="0" w:space="0" w:color="auto"/>
          </w:divBdr>
        </w:div>
      </w:divsChild>
    </w:div>
    <w:div w:id="1919289799">
      <w:marLeft w:val="0"/>
      <w:marRight w:val="0"/>
      <w:marTop w:val="0"/>
      <w:marBottom w:val="0"/>
      <w:divBdr>
        <w:top w:val="none" w:sz="0" w:space="0" w:color="auto"/>
        <w:left w:val="none" w:sz="0" w:space="0" w:color="auto"/>
        <w:bottom w:val="none" w:sz="0" w:space="0" w:color="auto"/>
        <w:right w:val="none" w:sz="0" w:space="0" w:color="auto"/>
      </w:divBdr>
      <w:divsChild>
        <w:div w:id="1919289692">
          <w:marLeft w:val="0"/>
          <w:marRight w:val="0"/>
          <w:marTop w:val="0"/>
          <w:marBottom w:val="0"/>
          <w:divBdr>
            <w:top w:val="none" w:sz="0" w:space="0" w:color="auto"/>
            <w:left w:val="none" w:sz="0" w:space="0" w:color="auto"/>
            <w:bottom w:val="none" w:sz="0" w:space="0" w:color="auto"/>
            <w:right w:val="none" w:sz="0" w:space="0" w:color="auto"/>
          </w:divBdr>
        </w:div>
      </w:divsChild>
    </w:div>
    <w:div w:id="1919289800">
      <w:marLeft w:val="0"/>
      <w:marRight w:val="0"/>
      <w:marTop w:val="0"/>
      <w:marBottom w:val="0"/>
      <w:divBdr>
        <w:top w:val="none" w:sz="0" w:space="0" w:color="auto"/>
        <w:left w:val="none" w:sz="0" w:space="0" w:color="auto"/>
        <w:bottom w:val="none" w:sz="0" w:space="0" w:color="auto"/>
        <w:right w:val="none" w:sz="0" w:space="0" w:color="auto"/>
      </w:divBdr>
    </w:div>
    <w:div w:id="1919289801">
      <w:marLeft w:val="0"/>
      <w:marRight w:val="0"/>
      <w:marTop w:val="0"/>
      <w:marBottom w:val="0"/>
      <w:divBdr>
        <w:top w:val="none" w:sz="0" w:space="0" w:color="auto"/>
        <w:left w:val="none" w:sz="0" w:space="0" w:color="auto"/>
        <w:bottom w:val="none" w:sz="0" w:space="0" w:color="auto"/>
        <w:right w:val="none" w:sz="0" w:space="0" w:color="auto"/>
      </w:divBdr>
    </w:div>
    <w:div w:id="1919289802">
      <w:marLeft w:val="0"/>
      <w:marRight w:val="0"/>
      <w:marTop w:val="0"/>
      <w:marBottom w:val="0"/>
      <w:divBdr>
        <w:top w:val="none" w:sz="0" w:space="0" w:color="auto"/>
        <w:left w:val="none" w:sz="0" w:space="0" w:color="auto"/>
        <w:bottom w:val="none" w:sz="0" w:space="0" w:color="auto"/>
        <w:right w:val="none" w:sz="0" w:space="0" w:color="auto"/>
      </w:divBdr>
    </w:div>
    <w:div w:id="1919289803">
      <w:marLeft w:val="0"/>
      <w:marRight w:val="0"/>
      <w:marTop w:val="0"/>
      <w:marBottom w:val="0"/>
      <w:divBdr>
        <w:top w:val="none" w:sz="0" w:space="0" w:color="auto"/>
        <w:left w:val="none" w:sz="0" w:space="0" w:color="auto"/>
        <w:bottom w:val="none" w:sz="0" w:space="0" w:color="auto"/>
        <w:right w:val="none" w:sz="0" w:space="0" w:color="auto"/>
      </w:divBdr>
    </w:div>
    <w:div w:id="1919289804">
      <w:marLeft w:val="0"/>
      <w:marRight w:val="0"/>
      <w:marTop w:val="0"/>
      <w:marBottom w:val="0"/>
      <w:divBdr>
        <w:top w:val="none" w:sz="0" w:space="0" w:color="auto"/>
        <w:left w:val="none" w:sz="0" w:space="0" w:color="auto"/>
        <w:bottom w:val="none" w:sz="0" w:space="0" w:color="auto"/>
        <w:right w:val="none" w:sz="0" w:space="0" w:color="auto"/>
      </w:divBdr>
      <w:divsChild>
        <w:div w:id="1919289677">
          <w:marLeft w:val="0"/>
          <w:marRight w:val="0"/>
          <w:marTop w:val="0"/>
          <w:marBottom w:val="0"/>
          <w:divBdr>
            <w:top w:val="none" w:sz="0" w:space="0" w:color="auto"/>
            <w:left w:val="none" w:sz="0" w:space="0" w:color="auto"/>
            <w:bottom w:val="none" w:sz="0" w:space="0" w:color="auto"/>
            <w:right w:val="none" w:sz="0" w:space="0" w:color="auto"/>
          </w:divBdr>
          <w:divsChild>
            <w:div w:id="1919289624">
              <w:marLeft w:val="0"/>
              <w:marRight w:val="0"/>
              <w:marTop w:val="0"/>
              <w:marBottom w:val="0"/>
              <w:divBdr>
                <w:top w:val="none" w:sz="0" w:space="0" w:color="auto"/>
                <w:left w:val="none" w:sz="0" w:space="0" w:color="auto"/>
                <w:bottom w:val="none" w:sz="0" w:space="0" w:color="auto"/>
                <w:right w:val="none" w:sz="0" w:space="0" w:color="auto"/>
              </w:divBdr>
            </w:div>
            <w:div w:id="1919289644">
              <w:marLeft w:val="0"/>
              <w:marRight w:val="0"/>
              <w:marTop w:val="0"/>
              <w:marBottom w:val="0"/>
              <w:divBdr>
                <w:top w:val="none" w:sz="0" w:space="0" w:color="auto"/>
                <w:left w:val="none" w:sz="0" w:space="0" w:color="auto"/>
                <w:bottom w:val="none" w:sz="0" w:space="0" w:color="auto"/>
                <w:right w:val="none" w:sz="0" w:space="0" w:color="auto"/>
              </w:divBdr>
            </w:div>
            <w:div w:id="19192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9805">
      <w:marLeft w:val="0"/>
      <w:marRight w:val="0"/>
      <w:marTop w:val="0"/>
      <w:marBottom w:val="0"/>
      <w:divBdr>
        <w:top w:val="none" w:sz="0" w:space="0" w:color="auto"/>
        <w:left w:val="none" w:sz="0" w:space="0" w:color="auto"/>
        <w:bottom w:val="none" w:sz="0" w:space="0" w:color="auto"/>
        <w:right w:val="none" w:sz="0" w:space="0" w:color="auto"/>
      </w:divBdr>
    </w:div>
    <w:div w:id="1919289806">
      <w:marLeft w:val="0"/>
      <w:marRight w:val="0"/>
      <w:marTop w:val="0"/>
      <w:marBottom w:val="0"/>
      <w:divBdr>
        <w:top w:val="none" w:sz="0" w:space="0" w:color="auto"/>
        <w:left w:val="none" w:sz="0" w:space="0" w:color="auto"/>
        <w:bottom w:val="none" w:sz="0" w:space="0" w:color="auto"/>
        <w:right w:val="none" w:sz="0" w:space="0" w:color="auto"/>
      </w:divBdr>
    </w:div>
    <w:div w:id="1919289808">
      <w:marLeft w:val="0"/>
      <w:marRight w:val="0"/>
      <w:marTop w:val="0"/>
      <w:marBottom w:val="0"/>
      <w:divBdr>
        <w:top w:val="none" w:sz="0" w:space="0" w:color="auto"/>
        <w:left w:val="none" w:sz="0" w:space="0" w:color="auto"/>
        <w:bottom w:val="none" w:sz="0" w:space="0" w:color="auto"/>
        <w:right w:val="none" w:sz="0" w:space="0" w:color="auto"/>
      </w:divBdr>
      <w:divsChild>
        <w:div w:id="1919289598">
          <w:marLeft w:val="0"/>
          <w:marRight w:val="0"/>
          <w:marTop w:val="0"/>
          <w:marBottom w:val="0"/>
          <w:divBdr>
            <w:top w:val="none" w:sz="0" w:space="0" w:color="auto"/>
            <w:left w:val="none" w:sz="0" w:space="0" w:color="auto"/>
            <w:bottom w:val="none" w:sz="0" w:space="0" w:color="auto"/>
            <w:right w:val="none" w:sz="0" w:space="0" w:color="auto"/>
          </w:divBdr>
        </w:div>
        <w:div w:id="1919289607">
          <w:marLeft w:val="0"/>
          <w:marRight w:val="0"/>
          <w:marTop w:val="0"/>
          <w:marBottom w:val="0"/>
          <w:divBdr>
            <w:top w:val="none" w:sz="0" w:space="0" w:color="auto"/>
            <w:left w:val="none" w:sz="0" w:space="0" w:color="auto"/>
            <w:bottom w:val="none" w:sz="0" w:space="0" w:color="auto"/>
            <w:right w:val="none" w:sz="0" w:space="0" w:color="auto"/>
          </w:divBdr>
        </w:div>
        <w:div w:id="1919289695">
          <w:marLeft w:val="0"/>
          <w:marRight w:val="0"/>
          <w:marTop w:val="0"/>
          <w:marBottom w:val="0"/>
          <w:divBdr>
            <w:top w:val="none" w:sz="0" w:space="0" w:color="auto"/>
            <w:left w:val="none" w:sz="0" w:space="0" w:color="auto"/>
            <w:bottom w:val="none" w:sz="0" w:space="0" w:color="auto"/>
            <w:right w:val="none" w:sz="0" w:space="0" w:color="auto"/>
          </w:divBdr>
        </w:div>
        <w:div w:id="1919289750">
          <w:marLeft w:val="0"/>
          <w:marRight w:val="0"/>
          <w:marTop w:val="0"/>
          <w:marBottom w:val="0"/>
          <w:divBdr>
            <w:top w:val="none" w:sz="0" w:space="0" w:color="auto"/>
            <w:left w:val="none" w:sz="0" w:space="0" w:color="auto"/>
            <w:bottom w:val="none" w:sz="0" w:space="0" w:color="auto"/>
            <w:right w:val="none" w:sz="0" w:space="0" w:color="auto"/>
          </w:divBdr>
        </w:div>
        <w:div w:id="1919289755">
          <w:marLeft w:val="0"/>
          <w:marRight w:val="0"/>
          <w:marTop w:val="0"/>
          <w:marBottom w:val="0"/>
          <w:divBdr>
            <w:top w:val="none" w:sz="0" w:space="0" w:color="auto"/>
            <w:left w:val="none" w:sz="0" w:space="0" w:color="auto"/>
            <w:bottom w:val="none" w:sz="0" w:space="0" w:color="auto"/>
            <w:right w:val="none" w:sz="0" w:space="0" w:color="auto"/>
          </w:divBdr>
        </w:div>
        <w:div w:id="1919289772">
          <w:marLeft w:val="0"/>
          <w:marRight w:val="0"/>
          <w:marTop w:val="0"/>
          <w:marBottom w:val="0"/>
          <w:divBdr>
            <w:top w:val="none" w:sz="0" w:space="0" w:color="auto"/>
            <w:left w:val="none" w:sz="0" w:space="0" w:color="auto"/>
            <w:bottom w:val="none" w:sz="0" w:space="0" w:color="auto"/>
            <w:right w:val="none" w:sz="0" w:space="0" w:color="auto"/>
          </w:divBdr>
        </w:div>
        <w:div w:id="191928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about_us/pla/images/target_worker_summary_report.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metro.net/about_us/pla/images/target_worker_summary_report.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647</Words>
  <Characters>4322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2012-07-18T20:29:00Z</dcterms:created>
  <dcterms:modified xsi:type="dcterms:W3CDTF">2013-02-08T00:51:00Z</dcterms:modified>
</cp:coreProperties>
</file>